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6FFB" w14:textId="77777777" w:rsidR="0000646B" w:rsidRPr="00CF0A09" w:rsidRDefault="0000646B" w:rsidP="00DF0C56">
      <w:pPr>
        <w:rPr>
          <w:rFonts w:asciiTheme="minorHAnsi" w:hAnsiTheme="minorHAnsi" w:cstheme="minorHAnsi"/>
          <w:b/>
          <w:sz w:val="24"/>
          <w:szCs w:val="24"/>
        </w:rPr>
      </w:pPr>
    </w:p>
    <w:p w14:paraId="5E4FD9C2" w14:textId="77777777" w:rsidR="007939C0" w:rsidRPr="00CF0A09" w:rsidRDefault="007939C0" w:rsidP="00DF0C56">
      <w:pPr>
        <w:rPr>
          <w:rFonts w:asciiTheme="minorHAnsi" w:hAnsiTheme="minorHAnsi" w:cstheme="minorHAnsi"/>
          <w:b/>
          <w:sz w:val="24"/>
          <w:szCs w:val="24"/>
        </w:rPr>
      </w:pPr>
      <w:r w:rsidRPr="00CF0A09">
        <w:rPr>
          <w:rFonts w:asciiTheme="minorHAnsi" w:hAnsiTheme="minorHAnsi" w:cstheme="minorHAnsi"/>
          <w:b/>
          <w:sz w:val="24"/>
          <w:szCs w:val="24"/>
          <w:highlight w:val="lightGray"/>
        </w:rPr>
        <w:t>JOB DESCRIPTIO</w:t>
      </w:r>
      <w:r w:rsidR="007F6691" w:rsidRPr="00CF0A09">
        <w:rPr>
          <w:rFonts w:asciiTheme="minorHAnsi" w:hAnsiTheme="minorHAnsi" w:cstheme="minorHAnsi"/>
          <w:b/>
          <w:sz w:val="24"/>
          <w:szCs w:val="24"/>
          <w:highlight w:val="lightGray"/>
        </w:rPr>
        <w:t xml:space="preserve">N                                                                                                                                                    </w:t>
      </w:r>
    </w:p>
    <w:p w14:paraId="3861BEC5" w14:textId="77777777" w:rsidR="007939C0" w:rsidRPr="00CF0A09" w:rsidRDefault="007939C0" w:rsidP="00DF0C56">
      <w:pPr>
        <w:rPr>
          <w:rFonts w:asciiTheme="minorHAnsi" w:hAnsiTheme="minorHAnsi" w:cstheme="minorHAnsi"/>
          <w:b/>
          <w:sz w:val="24"/>
          <w:szCs w:val="24"/>
        </w:rPr>
      </w:pPr>
    </w:p>
    <w:p w14:paraId="18E0567F" w14:textId="462FCEE9" w:rsidR="00410BCD" w:rsidRPr="00CF0A09" w:rsidRDefault="00410BCD" w:rsidP="00DF0C56">
      <w:pPr>
        <w:rPr>
          <w:rFonts w:asciiTheme="minorHAnsi" w:hAnsiTheme="minorHAnsi" w:cstheme="minorHAnsi"/>
          <w:sz w:val="24"/>
          <w:szCs w:val="24"/>
        </w:rPr>
      </w:pPr>
      <w:r w:rsidRPr="00CF0A09">
        <w:rPr>
          <w:rFonts w:asciiTheme="minorHAnsi" w:hAnsiTheme="minorHAnsi" w:cstheme="minorHAnsi"/>
          <w:b/>
          <w:sz w:val="24"/>
          <w:szCs w:val="24"/>
        </w:rPr>
        <w:t>TITLE:</w:t>
      </w:r>
      <w:r w:rsidRPr="00CF0A09">
        <w:rPr>
          <w:rFonts w:asciiTheme="minorHAnsi" w:hAnsiTheme="minorHAnsi" w:cstheme="minorHAnsi"/>
          <w:sz w:val="24"/>
          <w:szCs w:val="24"/>
        </w:rPr>
        <w:t xml:space="preserve">  </w:t>
      </w:r>
      <w:r w:rsidR="00D94DD2" w:rsidRPr="00755A74">
        <w:rPr>
          <w:rFonts w:asciiTheme="minorHAnsi" w:hAnsiTheme="minorHAnsi" w:cstheme="minorHAnsi"/>
        </w:rPr>
        <w:t>Vice President</w:t>
      </w:r>
      <w:r w:rsidR="00CA29D7" w:rsidRPr="00755A74">
        <w:rPr>
          <w:rFonts w:asciiTheme="minorHAnsi" w:hAnsiTheme="minorHAnsi" w:cstheme="minorHAnsi"/>
        </w:rPr>
        <w:t xml:space="preserve"> of Innovation</w:t>
      </w:r>
      <w:r w:rsidRPr="00CF0A09">
        <w:rPr>
          <w:rFonts w:asciiTheme="minorHAnsi" w:hAnsiTheme="minorHAnsi" w:cstheme="minorHAnsi"/>
          <w:sz w:val="24"/>
          <w:szCs w:val="24"/>
        </w:rPr>
        <w:t xml:space="preserve"> </w:t>
      </w:r>
    </w:p>
    <w:p w14:paraId="736B925A" w14:textId="77777777" w:rsidR="00037122" w:rsidRDefault="00410BCD" w:rsidP="00CA29D7">
      <w:pPr>
        <w:ind w:left="5205" w:hanging="5205"/>
        <w:rPr>
          <w:rFonts w:asciiTheme="minorHAnsi" w:hAnsiTheme="minorHAnsi" w:cstheme="minorHAnsi"/>
          <w:sz w:val="24"/>
          <w:szCs w:val="24"/>
        </w:rPr>
      </w:pPr>
      <w:r w:rsidRPr="00CF0A09">
        <w:rPr>
          <w:rFonts w:asciiTheme="minorHAnsi" w:hAnsiTheme="minorHAnsi" w:cstheme="minorHAnsi"/>
          <w:b/>
          <w:sz w:val="24"/>
          <w:szCs w:val="24"/>
        </w:rPr>
        <w:t>DEPARTMENT:</w:t>
      </w:r>
      <w:r w:rsidRPr="00CF0A09">
        <w:rPr>
          <w:rFonts w:asciiTheme="minorHAnsi" w:hAnsiTheme="minorHAnsi" w:cstheme="minorHAnsi"/>
          <w:sz w:val="24"/>
          <w:szCs w:val="24"/>
        </w:rPr>
        <w:t xml:space="preserve">  </w:t>
      </w:r>
      <w:r w:rsidR="00AD586B" w:rsidRPr="00755A74">
        <w:rPr>
          <w:rFonts w:asciiTheme="minorHAnsi" w:hAnsiTheme="minorHAnsi" w:cstheme="minorHAnsi"/>
        </w:rPr>
        <w:t>Community Planning and Impact</w:t>
      </w:r>
    </w:p>
    <w:p w14:paraId="71631230" w14:textId="332191DE" w:rsidR="00410BCD" w:rsidRDefault="00410BCD" w:rsidP="00CA29D7">
      <w:pPr>
        <w:ind w:left="5205" w:hanging="5205"/>
        <w:rPr>
          <w:rFonts w:asciiTheme="minorHAnsi" w:hAnsiTheme="minorHAnsi" w:cstheme="minorHAnsi"/>
        </w:rPr>
      </w:pPr>
      <w:r w:rsidRPr="00CF0A09">
        <w:rPr>
          <w:rFonts w:asciiTheme="minorHAnsi" w:hAnsiTheme="minorHAnsi" w:cstheme="minorHAnsi"/>
          <w:b/>
          <w:sz w:val="24"/>
          <w:szCs w:val="24"/>
        </w:rPr>
        <w:t>REPORTS TO:</w:t>
      </w:r>
      <w:r w:rsidRPr="00CF0A09">
        <w:rPr>
          <w:rFonts w:asciiTheme="minorHAnsi" w:hAnsiTheme="minorHAnsi" w:cstheme="minorHAnsi"/>
          <w:sz w:val="24"/>
          <w:szCs w:val="24"/>
        </w:rPr>
        <w:t xml:space="preserve">  </w:t>
      </w:r>
      <w:r w:rsidR="00D94DD2" w:rsidRPr="00755A74">
        <w:rPr>
          <w:rFonts w:asciiTheme="minorHAnsi" w:hAnsiTheme="minorHAnsi" w:cstheme="minorHAnsi"/>
        </w:rPr>
        <w:t>Chief of Programs and Grantmaking</w:t>
      </w:r>
    </w:p>
    <w:p w14:paraId="00BDA34B" w14:textId="77777777" w:rsidR="004459A7" w:rsidRPr="00CF0A09" w:rsidRDefault="004459A7" w:rsidP="00DF0C56">
      <w:pPr>
        <w:pStyle w:val="BodyText"/>
        <w:spacing w:before="1"/>
        <w:rPr>
          <w:rFonts w:asciiTheme="minorHAnsi" w:hAnsiTheme="minorHAnsi" w:cstheme="minorHAnsi"/>
          <w:b/>
        </w:rPr>
      </w:pPr>
    </w:p>
    <w:p w14:paraId="35C62557" w14:textId="745F4455" w:rsidR="00E75663" w:rsidRDefault="00037122" w:rsidP="00100868">
      <w:pPr>
        <w:ind w:right="-180"/>
        <w:rPr>
          <w:rFonts w:asciiTheme="minorHAnsi" w:hAnsiTheme="minorHAnsi" w:cstheme="minorBidi"/>
        </w:rPr>
      </w:pPr>
      <w:r w:rsidRPr="00037122">
        <w:rPr>
          <w:rFonts w:asciiTheme="minorHAnsi" w:hAnsiTheme="minorHAnsi" w:cstheme="minorBidi"/>
          <w:b/>
          <w:bCs/>
          <w:sz w:val="24"/>
          <w:szCs w:val="24"/>
        </w:rPr>
        <w:t>OVERVIEW</w:t>
      </w:r>
      <w:r w:rsidR="006E0845" w:rsidRPr="00037122">
        <w:rPr>
          <w:rFonts w:asciiTheme="minorHAnsi" w:hAnsiTheme="minorHAnsi" w:cstheme="minorBidi"/>
          <w:b/>
          <w:bCs/>
          <w:sz w:val="24"/>
          <w:szCs w:val="24"/>
        </w:rPr>
        <w:t>:</w:t>
      </w:r>
      <w:r w:rsidR="004E5EB0">
        <w:rPr>
          <w:rFonts w:asciiTheme="minorHAnsi" w:hAnsiTheme="minorHAnsi" w:cstheme="minorBidi"/>
          <w:b/>
          <w:bCs/>
        </w:rPr>
        <w:t xml:space="preserve"> </w:t>
      </w:r>
      <w:r w:rsidR="000C5045" w:rsidRPr="000C5045">
        <w:rPr>
          <w:rFonts w:asciiTheme="minorHAnsi" w:hAnsiTheme="minorHAnsi" w:cstheme="minorBidi"/>
        </w:rPr>
        <w:t xml:space="preserve">As Jewish Atlanta continues to </w:t>
      </w:r>
      <w:proofErr w:type="gramStart"/>
      <w:r w:rsidR="000C5045" w:rsidRPr="000C5045">
        <w:rPr>
          <w:rFonts w:asciiTheme="minorHAnsi" w:hAnsiTheme="minorHAnsi" w:cstheme="minorBidi"/>
        </w:rPr>
        <w:t>boom,</w:t>
      </w:r>
      <w:proofErr w:type="gramEnd"/>
      <w:r w:rsidR="000C5045" w:rsidRPr="000C5045">
        <w:rPr>
          <w:rFonts w:asciiTheme="minorHAnsi" w:hAnsiTheme="minorHAnsi" w:cstheme="minorBidi"/>
        </w:rPr>
        <w:t xml:space="preserve"> Jewish Federation of Greater Atlanta is leading this incredible evolution. </w:t>
      </w:r>
      <w:r w:rsidR="00100868">
        <w:rPr>
          <w:rFonts w:asciiTheme="minorHAnsi" w:hAnsiTheme="minorHAnsi" w:cstheme="minorBidi"/>
        </w:rPr>
        <w:t>Federation Innovation</w:t>
      </w:r>
      <w:r w:rsidR="000C5045" w:rsidRPr="000C5045">
        <w:rPr>
          <w:rFonts w:asciiTheme="minorHAnsi" w:hAnsiTheme="minorHAnsi" w:cstheme="minorBidi"/>
        </w:rPr>
        <w:t xml:space="preserve"> impact</w:t>
      </w:r>
      <w:r w:rsidR="00037E46">
        <w:rPr>
          <w:rFonts w:asciiTheme="minorHAnsi" w:hAnsiTheme="minorHAnsi" w:cstheme="minorBidi"/>
        </w:rPr>
        <w:t>s</w:t>
      </w:r>
      <w:r w:rsidR="000C5045" w:rsidRPr="000C5045">
        <w:rPr>
          <w:rFonts w:asciiTheme="minorHAnsi" w:hAnsiTheme="minorHAnsi" w:cstheme="minorBidi"/>
        </w:rPr>
        <w:t xml:space="preserve"> the community</w:t>
      </w:r>
      <w:r w:rsidR="00037E46">
        <w:rPr>
          <w:rFonts w:asciiTheme="minorHAnsi" w:hAnsiTheme="minorHAnsi" w:cstheme="minorBidi"/>
        </w:rPr>
        <w:t xml:space="preserve"> by</w:t>
      </w:r>
      <w:r w:rsidR="000C5045" w:rsidRPr="000C5045">
        <w:rPr>
          <w:rFonts w:asciiTheme="minorHAnsi" w:hAnsiTheme="minorHAnsi" w:cstheme="minorBidi"/>
        </w:rPr>
        <w:t xml:space="preserve"> incubat</w:t>
      </w:r>
      <w:r w:rsidR="00037E46">
        <w:rPr>
          <w:rFonts w:asciiTheme="minorHAnsi" w:hAnsiTheme="minorHAnsi" w:cstheme="minorBidi"/>
        </w:rPr>
        <w:t>ing</w:t>
      </w:r>
      <w:r w:rsidR="000C5045" w:rsidRPr="000C5045">
        <w:rPr>
          <w:rFonts w:asciiTheme="minorHAnsi" w:hAnsiTheme="minorHAnsi" w:cstheme="minorBidi"/>
        </w:rPr>
        <w:t>, creat</w:t>
      </w:r>
      <w:r w:rsidR="00E902A8">
        <w:rPr>
          <w:rFonts w:asciiTheme="minorHAnsi" w:hAnsiTheme="minorHAnsi" w:cstheme="minorBidi"/>
        </w:rPr>
        <w:t xml:space="preserve">ing, and </w:t>
      </w:r>
      <w:r w:rsidR="000C5045" w:rsidRPr="000C5045">
        <w:rPr>
          <w:rFonts w:asciiTheme="minorHAnsi" w:hAnsiTheme="minorHAnsi" w:cstheme="minorBidi"/>
        </w:rPr>
        <w:t>strengthen</w:t>
      </w:r>
      <w:r w:rsidR="00E902A8">
        <w:rPr>
          <w:rFonts w:asciiTheme="minorHAnsi" w:hAnsiTheme="minorHAnsi" w:cstheme="minorBidi"/>
        </w:rPr>
        <w:t>ing the community</w:t>
      </w:r>
      <w:r w:rsidR="000C5045" w:rsidRPr="000C5045">
        <w:rPr>
          <w:rFonts w:asciiTheme="minorHAnsi" w:hAnsiTheme="minorHAnsi" w:cstheme="minorBidi"/>
        </w:rPr>
        <w:t xml:space="preserve"> ecosystem</w:t>
      </w:r>
      <w:r w:rsidR="00100868">
        <w:rPr>
          <w:rFonts w:asciiTheme="minorHAnsi" w:hAnsiTheme="minorHAnsi" w:cstheme="minorBidi"/>
        </w:rPr>
        <w:t xml:space="preserve"> through grants</w:t>
      </w:r>
      <w:r w:rsidR="00E87F0D">
        <w:rPr>
          <w:rFonts w:asciiTheme="minorHAnsi" w:hAnsiTheme="minorHAnsi" w:cstheme="minorBidi"/>
        </w:rPr>
        <w:t>,</w:t>
      </w:r>
      <w:r w:rsidR="00E75663">
        <w:rPr>
          <w:rFonts w:asciiTheme="minorHAnsi" w:hAnsiTheme="minorHAnsi" w:cstheme="minorBidi"/>
        </w:rPr>
        <w:t xml:space="preserve"> trainings, and</w:t>
      </w:r>
      <w:r w:rsidR="00E87F0D">
        <w:rPr>
          <w:rFonts w:asciiTheme="minorHAnsi" w:hAnsiTheme="minorHAnsi" w:cstheme="minorBidi"/>
        </w:rPr>
        <w:t xml:space="preserve"> leadership development</w:t>
      </w:r>
      <w:r w:rsidR="00E75663">
        <w:rPr>
          <w:rFonts w:asciiTheme="minorHAnsi" w:hAnsiTheme="minorHAnsi" w:cstheme="minorBidi"/>
        </w:rPr>
        <w:t>.</w:t>
      </w:r>
      <w:r w:rsidR="000C5045" w:rsidRPr="000C5045">
        <w:rPr>
          <w:rFonts w:asciiTheme="minorHAnsi" w:hAnsiTheme="minorHAnsi" w:cstheme="minorBidi"/>
        </w:rPr>
        <w:t xml:space="preserve"> </w:t>
      </w:r>
    </w:p>
    <w:p w14:paraId="096B073B" w14:textId="0D80CA07" w:rsidR="00E87F0D" w:rsidRDefault="00037122" w:rsidP="00E75663">
      <w:pPr>
        <w:spacing w:before="120"/>
        <w:ind w:right="-187"/>
        <w:rPr>
          <w:rFonts w:asciiTheme="minorHAnsi" w:hAnsiTheme="minorHAnsi" w:cstheme="minorBidi"/>
        </w:rPr>
      </w:pPr>
      <w:r w:rsidRPr="00037122">
        <w:rPr>
          <w:rFonts w:asciiTheme="minorHAnsi" w:hAnsiTheme="minorHAnsi" w:cstheme="minorBidi"/>
          <w:b/>
          <w:bCs/>
          <w:sz w:val="24"/>
          <w:szCs w:val="24"/>
        </w:rPr>
        <w:t>PRINCIPAL FUNCTION:</w:t>
      </w:r>
      <w:r>
        <w:rPr>
          <w:rFonts w:asciiTheme="minorHAnsi" w:hAnsiTheme="minorHAnsi" w:cstheme="minorBidi"/>
        </w:rPr>
        <w:t xml:space="preserve"> </w:t>
      </w:r>
      <w:r w:rsidR="00E75663" w:rsidRPr="00E75663">
        <w:rPr>
          <w:rFonts w:asciiTheme="minorHAnsi" w:hAnsiTheme="minorHAnsi" w:cstheme="minorBidi"/>
        </w:rPr>
        <w:t>Under the supervision of the Chief of Programs and Grant Making</w:t>
      </w:r>
      <w:r w:rsidR="00E75663">
        <w:rPr>
          <w:rFonts w:asciiTheme="minorHAnsi" w:hAnsiTheme="minorHAnsi" w:cstheme="minorBidi"/>
        </w:rPr>
        <w:t>, t</w:t>
      </w:r>
      <w:r w:rsidR="00E87F0D">
        <w:rPr>
          <w:rFonts w:asciiTheme="minorHAnsi" w:hAnsiTheme="minorHAnsi" w:cstheme="minorBidi"/>
        </w:rPr>
        <w:t xml:space="preserve">he Vice President of Innovation will lead </w:t>
      </w:r>
      <w:r w:rsidR="00E75663">
        <w:rPr>
          <w:rFonts w:asciiTheme="minorHAnsi" w:hAnsiTheme="minorHAnsi" w:cstheme="minorBidi"/>
        </w:rPr>
        <w:t xml:space="preserve">Federation’s efforts in helping to bring new ideas to reality, provide meaningful entry-points and pathways for volunteer leadership, and spearhead </w:t>
      </w:r>
      <w:r w:rsidR="007E6AD7">
        <w:rPr>
          <w:rFonts w:asciiTheme="minorHAnsi" w:hAnsiTheme="minorHAnsi" w:cstheme="minorBidi"/>
        </w:rPr>
        <w:t xml:space="preserve">the expansion of relational engagement initiatives into new neighborhoods and with new populations. </w:t>
      </w:r>
    </w:p>
    <w:p w14:paraId="6FB57471" w14:textId="1F40FD27" w:rsidR="00100868" w:rsidRDefault="00100868" w:rsidP="00100868">
      <w:pPr>
        <w:ind w:right="-180"/>
        <w:rPr>
          <w:rFonts w:asciiTheme="minorHAnsi" w:hAnsiTheme="minorHAnsi" w:cstheme="minorBidi"/>
        </w:rPr>
      </w:pPr>
    </w:p>
    <w:p w14:paraId="1FD84D2C" w14:textId="77777777" w:rsidR="004459A7" w:rsidRPr="00CF0A09" w:rsidRDefault="00D62876" w:rsidP="00DF0C56">
      <w:pPr>
        <w:pStyle w:val="Heading1"/>
        <w:spacing w:line="240" w:lineRule="auto"/>
        <w:ind w:left="0"/>
        <w:rPr>
          <w:rFonts w:asciiTheme="minorHAnsi" w:hAnsiTheme="minorHAnsi" w:cstheme="minorHAnsi"/>
        </w:rPr>
      </w:pPr>
      <w:r w:rsidRPr="00CF0A09">
        <w:rPr>
          <w:rFonts w:asciiTheme="minorHAnsi" w:hAnsiTheme="minorHAnsi" w:cstheme="minorHAnsi"/>
        </w:rPr>
        <w:t>ESSENTIAL DUTIES AND RESPONSIBILITIES</w:t>
      </w:r>
    </w:p>
    <w:p w14:paraId="48155CBD" w14:textId="77777777" w:rsidR="004459A7" w:rsidRPr="00CF0A09" w:rsidRDefault="004459A7" w:rsidP="00DF0C56">
      <w:pPr>
        <w:pStyle w:val="BodyText"/>
        <w:spacing w:before="1"/>
        <w:rPr>
          <w:rFonts w:asciiTheme="minorHAnsi" w:hAnsiTheme="minorHAnsi" w:cstheme="minorHAnsi"/>
          <w:b/>
        </w:rPr>
      </w:pPr>
    </w:p>
    <w:p w14:paraId="5C4E129A"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vision and strategic direction to infuse and advance a culture of innovation at Federation and in the Jewish community. </w:t>
      </w:r>
      <w:r>
        <w:rPr>
          <w:rStyle w:val="eop"/>
          <w:rFonts w:ascii="Calibri" w:eastAsia="Cambria" w:hAnsi="Calibri" w:cs="Calibri"/>
          <w:sz w:val="22"/>
          <w:szCs w:val="22"/>
        </w:rPr>
        <w:t> </w:t>
      </w:r>
    </w:p>
    <w:p w14:paraId="3A2C735D"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Supervise and develop the positions of Director of Leadership Development and Relationship Manager.</w:t>
      </w:r>
      <w:r>
        <w:rPr>
          <w:rStyle w:val="eop"/>
          <w:rFonts w:ascii="Calibri" w:eastAsia="Cambria" w:hAnsi="Calibri" w:cs="Calibri"/>
          <w:sz w:val="22"/>
          <w:szCs w:val="22"/>
        </w:rPr>
        <w:t> </w:t>
      </w:r>
    </w:p>
    <w:p w14:paraId="56529352"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Manage annual grantmaking processes for new community initiatives, including microgrants as incubators of new ideas. </w:t>
      </w:r>
      <w:r>
        <w:rPr>
          <w:rStyle w:val="eop"/>
          <w:rFonts w:ascii="Calibri" w:eastAsia="Cambria" w:hAnsi="Calibri" w:cs="Calibri"/>
          <w:sz w:val="22"/>
          <w:szCs w:val="22"/>
        </w:rPr>
        <w:t> </w:t>
      </w:r>
    </w:p>
    <w:p w14:paraId="38EA9724"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Oversee evaluation of grant-funded projects and develop measures of success and criteria for future funding.</w:t>
      </w:r>
      <w:r>
        <w:rPr>
          <w:rStyle w:val="eop"/>
          <w:rFonts w:ascii="Calibri" w:eastAsia="Cambria" w:hAnsi="Calibri" w:cs="Calibri"/>
          <w:sz w:val="22"/>
          <w:szCs w:val="22"/>
        </w:rPr>
        <w:t> </w:t>
      </w:r>
    </w:p>
    <w:p w14:paraId="1AB51E91" w14:textId="2C80AE6F"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and implement programs and initiatives including budget management, staffing, annual planning, coordinating activities / people / partners, reporting, and partnership management that advances the goals of Federation Innovation.</w:t>
      </w:r>
      <w:r>
        <w:rPr>
          <w:rStyle w:val="eop"/>
          <w:rFonts w:ascii="Calibri" w:eastAsia="Cambria" w:hAnsi="Calibri" w:cs="Calibri"/>
          <w:color w:val="000000"/>
          <w:sz w:val="22"/>
          <w:szCs w:val="22"/>
        </w:rPr>
        <w:t> </w:t>
      </w:r>
    </w:p>
    <w:p w14:paraId="31625607"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Work closely with Innovation Advisory Chairs, relevant sub-committee chairs and other volunteer members to achieve organizational objectives and ensure positive volunteer experiences.</w:t>
      </w:r>
      <w:r>
        <w:rPr>
          <w:rStyle w:val="eop"/>
          <w:rFonts w:ascii="Calibri" w:eastAsia="Cambria" w:hAnsi="Calibri" w:cs="Calibri"/>
          <w:sz w:val="22"/>
          <w:szCs w:val="22"/>
        </w:rPr>
        <w:t> </w:t>
      </w:r>
    </w:p>
    <w:p w14:paraId="248B0A9C"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Manage a process for talent development and incubation of new ideas for both existing and potential grantees.</w:t>
      </w:r>
      <w:r>
        <w:rPr>
          <w:rStyle w:val="eop"/>
          <w:rFonts w:ascii="Calibri" w:eastAsia="Cambria" w:hAnsi="Calibri" w:cs="Calibri"/>
          <w:sz w:val="22"/>
          <w:szCs w:val="22"/>
        </w:rPr>
        <w:t> </w:t>
      </w:r>
    </w:p>
    <w:p w14:paraId="0522C1C4"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Develop strategies for ongoing support of incubated initiatives and leadership of those initiatives.  This includes setting goals and benchmarks, measuring outcomes, and identifying and assigning professional mentors.</w:t>
      </w:r>
      <w:r>
        <w:rPr>
          <w:rStyle w:val="eop"/>
          <w:rFonts w:ascii="Calibri" w:eastAsia="Cambria" w:hAnsi="Calibri" w:cs="Calibri"/>
          <w:sz w:val="22"/>
          <w:szCs w:val="22"/>
        </w:rPr>
        <w:t> </w:t>
      </w:r>
    </w:p>
    <w:p w14:paraId="21702D6F" w14:textId="77777777" w:rsidR="004F4F0A" w:rsidRDefault="004F4F0A" w:rsidP="004F4F0A">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Assist in leadership of annual Innovation Fundraising campaign, including identifying grant opportunities, managing existing grants, and engaging in donor stewardship.</w:t>
      </w:r>
      <w:r>
        <w:rPr>
          <w:rStyle w:val="eop"/>
          <w:rFonts w:ascii="Calibri" w:eastAsia="Cambria" w:hAnsi="Calibri" w:cs="Calibri"/>
          <w:sz w:val="22"/>
          <w:szCs w:val="22"/>
        </w:rPr>
        <w:t> </w:t>
      </w:r>
    </w:p>
    <w:p w14:paraId="47F3DFC9" w14:textId="77777777" w:rsidR="00BB6B4B" w:rsidRPr="00BB6B4B" w:rsidRDefault="004F4F0A" w:rsidP="00BB6B4B">
      <w:pPr>
        <w:pStyle w:val="paragraph"/>
        <w:numPr>
          <w:ilvl w:val="0"/>
          <w:numId w:val="1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Produce events that help to advance the goals of Federation Innovation and Leadership Development</w:t>
      </w:r>
      <w:r w:rsidR="00BB6B4B">
        <w:rPr>
          <w:rStyle w:val="eop"/>
          <w:rFonts w:ascii="Calibri" w:eastAsia="Cambria" w:hAnsi="Calibri" w:cs="Calibri"/>
          <w:sz w:val="22"/>
          <w:szCs w:val="22"/>
        </w:rPr>
        <w:t>.</w:t>
      </w:r>
    </w:p>
    <w:p w14:paraId="72477F14" w14:textId="275BB511" w:rsidR="00CC3850" w:rsidRPr="002E47BF" w:rsidRDefault="004F4F0A" w:rsidP="002E47BF">
      <w:pPr>
        <w:pStyle w:val="paragraph"/>
        <w:numPr>
          <w:ilvl w:val="0"/>
          <w:numId w:val="13"/>
        </w:numPr>
        <w:spacing w:before="0" w:beforeAutospacing="0" w:after="0" w:afterAutospacing="0"/>
        <w:textAlignment w:val="baseline"/>
        <w:rPr>
          <w:rStyle w:val="eop"/>
          <w:rFonts w:ascii="Calibri" w:hAnsi="Calibri" w:cs="Calibri"/>
          <w:sz w:val="22"/>
          <w:szCs w:val="22"/>
        </w:rPr>
      </w:pPr>
      <w:proofErr w:type="gramStart"/>
      <w:r w:rsidRPr="00BB6B4B">
        <w:rPr>
          <w:rStyle w:val="normaltextrun"/>
          <w:rFonts w:ascii="Calibri" w:hAnsi="Calibri" w:cs="Calibri"/>
          <w:sz w:val="22"/>
          <w:szCs w:val="22"/>
        </w:rPr>
        <w:t>Promote the mission of Federation at all times</w:t>
      </w:r>
      <w:proofErr w:type="gramEnd"/>
      <w:r w:rsidRPr="00BB6B4B">
        <w:rPr>
          <w:rStyle w:val="normaltextrun"/>
          <w:rFonts w:ascii="Calibri" w:hAnsi="Calibri" w:cs="Calibri"/>
          <w:sz w:val="22"/>
          <w:szCs w:val="22"/>
        </w:rPr>
        <w:t xml:space="preserve"> through superior customer service to all and through the efficient use and care of resources.</w:t>
      </w:r>
    </w:p>
    <w:p w14:paraId="16A6F4CE" w14:textId="1E0A34BE" w:rsidR="002E47BF" w:rsidRDefault="002E47BF" w:rsidP="002E47BF">
      <w:pPr>
        <w:pStyle w:val="paragraph"/>
        <w:spacing w:before="0" w:beforeAutospacing="0" w:after="0" w:afterAutospacing="0"/>
        <w:textAlignment w:val="baseline"/>
        <w:rPr>
          <w:rStyle w:val="eop"/>
          <w:rFonts w:ascii="Calibri" w:eastAsia="Cambria" w:hAnsi="Calibri" w:cs="Calibri"/>
          <w:sz w:val="22"/>
          <w:szCs w:val="22"/>
        </w:rPr>
      </w:pPr>
    </w:p>
    <w:p w14:paraId="7FDB91FB" w14:textId="77777777" w:rsidR="002E47BF" w:rsidRDefault="002E47BF" w:rsidP="002E47BF">
      <w:pPr>
        <w:pStyle w:val="paragraph"/>
        <w:spacing w:before="0" w:beforeAutospacing="0" w:after="0" w:afterAutospacing="0"/>
        <w:textAlignment w:val="baseline"/>
        <w:rPr>
          <w:rFonts w:ascii="Segoe UI" w:hAnsi="Segoe UI" w:cs="Segoe UI"/>
          <w:i/>
          <w:iCs/>
          <w:sz w:val="18"/>
          <w:szCs w:val="18"/>
        </w:rPr>
      </w:pPr>
      <w:r>
        <w:rPr>
          <w:rStyle w:val="normaltextrun"/>
          <w:rFonts w:ascii="Calibri" w:eastAsiaTheme="majorEastAsia" w:hAnsi="Calibri" w:cs="Calibri"/>
          <w:i/>
          <w:iCs/>
          <w:sz w:val="20"/>
          <w:szCs w:val="20"/>
        </w:rPr>
        <w:t>The above job duties and responsibilities describe the general nature and level of work for employees in this position, but this is not intended as an exclusive or all-inclusive inventory of all duties required of employees in this job.</w:t>
      </w:r>
      <w:r>
        <w:rPr>
          <w:rStyle w:val="eop"/>
          <w:rFonts w:ascii="Calibri" w:hAnsi="Calibri" w:cs="Calibri"/>
          <w:i/>
          <w:iCs/>
          <w:sz w:val="20"/>
          <w:szCs w:val="20"/>
        </w:rPr>
        <w:t> </w:t>
      </w:r>
    </w:p>
    <w:p w14:paraId="22D3BC83" w14:textId="77777777" w:rsidR="00CC3850" w:rsidRPr="00BB6B4B" w:rsidRDefault="00CC3850" w:rsidP="00605A6E">
      <w:pPr>
        <w:pStyle w:val="paragraph"/>
        <w:spacing w:before="0" w:beforeAutospacing="0" w:after="0" w:afterAutospacing="0"/>
        <w:textAlignment w:val="baseline"/>
        <w:rPr>
          <w:rFonts w:ascii="Calibri" w:hAnsi="Calibri" w:cs="Calibri"/>
          <w:sz w:val="22"/>
          <w:szCs w:val="22"/>
        </w:rPr>
      </w:pPr>
    </w:p>
    <w:p w14:paraId="5E8E25FE" w14:textId="77777777" w:rsidR="00235C75" w:rsidRDefault="00235C75" w:rsidP="00235C75">
      <w:pPr>
        <w:ind w:left="360"/>
      </w:pPr>
    </w:p>
    <w:p w14:paraId="4A2D0DF0" w14:textId="73EC5337" w:rsidR="00BB6B4B" w:rsidRDefault="006263CD" w:rsidP="00BB6B4B">
      <w:r w:rsidRPr="00755A74">
        <w:rPr>
          <w:rFonts w:asciiTheme="minorHAnsi" w:hAnsiTheme="minorHAnsi" w:cstheme="minorHAnsi"/>
          <w:b/>
          <w:bCs/>
        </w:rPr>
        <w:t>QUALIFICATIONS:</w:t>
      </w:r>
      <w:r w:rsidRPr="23E15879">
        <w:rPr>
          <w:b/>
          <w:bCs/>
        </w:rPr>
        <w:t xml:space="preserve"> </w:t>
      </w:r>
      <w:r w:rsidR="00BB6B4B">
        <w:rPr>
          <w:rStyle w:val="normaltextrun"/>
          <w:rFonts w:ascii="Calibri" w:hAnsi="Calibri" w:cs="Calibri"/>
          <w:color w:val="000000"/>
          <w:shd w:val="clear" w:color="auto" w:fill="FFFFFF"/>
        </w:rPr>
        <w:t>Bachelor’s Degree in business, marketing, or related field and at least 5 years of full-time, leadership or start-up work experience with demonstrated success in, developing, and implementing innovation strategy across an organization. Equivalent combination of experience and education will be considered. Fundraising experience and management of diverse constituencies as well as knowledge of the Jewish community preferred. Must have excellent verbal and written communication abilities, knowledge, and ability to use databases, computer spreadsheets, word processing and other basic programs.  Demonstrated ability to manage competing demands and changing pace of priorities. Proficiency in Salesforce or other customer relationship management software preferred</w:t>
      </w:r>
      <w:r w:rsidR="00BB6B4B">
        <w:rPr>
          <w:rStyle w:val="eop"/>
          <w:rFonts w:ascii="Calibri" w:hAnsi="Calibri" w:cs="Calibri"/>
          <w:color w:val="000000"/>
          <w:shd w:val="clear" w:color="auto" w:fill="FFFFFF"/>
        </w:rPr>
        <w:t>.</w:t>
      </w:r>
    </w:p>
    <w:p w14:paraId="302E809F" w14:textId="3D7C7C0E" w:rsidR="006263CD" w:rsidRDefault="006263CD" w:rsidP="00BB6B4B">
      <w:pPr>
        <w:pStyle w:val="BodyText"/>
        <w:ind w:right="128"/>
      </w:pPr>
    </w:p>
    <w:p w14:paraId="792343A6" w14:textId="032435CA" w:rsidR="00D214FA" w:rsidRDefault="006263CD" w:rsidP="00755A74">
      <w:pPr>
        <w:pStyle w:val="BodyText"/>
        <w:ind w:right="151"/>
        <w:rPr>
          <w:rFonts w:asciiTheme="minorHAnsi" w:hAnsiTheme="minorHAnsi" w:cstheme="minorHAnsi"/>
          <w:sz w:val="22"/>
          <w:szCs w:val="22"/>
        </w:rPr>
      </w:pPr>
      <w:r w:rsidRPr="00755A74">
        <w:rPr>
          <w:rFonts w:asciiTheme="minorHAnsi" w:hAnsiTheme="minorHAnsi" w:cstheme="minorHAnsi"/>
          <w:b/>
          <w:bCs/>
        </w:rPr>
        <w:t>PHYSICAL REQUIREMENTS</w:t>
      </w:r>
      <w:r w:rsidRPr="23E15879">
        <w:rPr>
          <w:b/>
          <w:bCs/>
        </w:rPr>
        <w:t xml:space="preserve">: </w:t>
      </w:r>
      <w:r w:rsidRPr="00755A74">
        <w:rPr>
          <w:rFonts w:asciiTheme="minorHAnsi" w:hAnsiTheme="minorHAnsi" w:cstheme="minorHAnsi"/>
          <w:sz w:val="22"/>
          <w:szCs w:val="22"/>
        </w:rPr>
        <w:t>Intermittent standing and walking with prolonged periods of sitting at desk or in meetings. Must have stamina needed to attend morning, evening and weekend meetings and events in addition to regular schedule. Must be available for local and national travel to attend meetings, functions</w:t>
      </w:r>
      <w:r w:rsidR="00BB6B4B">
        <w:rPr>
          <w:rFonts w:asciiTheme="minorHAnsi" w:hAnsiTheme="minorHAnsi" w:cstheme="minorHAnsi"/>
          <w:sz w:val="22"/>
          <w:szCs w:val="22"/>
        </w:rPr>
        <w:t>,</w:t>
      </w:r>
      <w:r w:rsidRPr="00755A74">
        <w:rPr>
          <w:rFonts w:asciiTheme="minorHAnsi" w:hAnsiTheme="minorHAnsi" w:cstheme="minorHAnsi"/>
          <w:sz w:val="22"/>
          <w:szCs w:val="22"/>
        </w:rPr>
        <w:t xml:space="preserve"> and other activities. Must provide own transportation and have a valid State of Georgia driver’s license and proof of automobile</w:t>
      </w:r>
      <w:r>
        <w:t xml:space="preserve"> </w:t>
      </w:r>
      <w:r w:rsidRPr="00755A74">
        <w:rPr>
          <w:rFonts w:asciiTheme="minorHAnsi" w:hAnsiTheme="minorHAnsi" w:cstheme="minorHAnsi"/>
          <w:sz w:val="22"/>
          <w:szCs w:val="22"/>
        </w:rPr>
        <w:t>insurance.</w:t>
      </w:r>
    </w:p>
    <w:p w14:paraId="36F362E0" w14:textId="6421F84D" w:rsidR="00D214FA" w:rsidRDefault="00D214FA" w:rsidP="00755A74">
      <w:pPr>
        <w:pStyle w:val="BodyText"/>
        <w:ind w:right="151"/>
        <w:rPr>
          <w:rFonts w:asciiTheme="minorHAnsi" w:hAnsiTheme="minorHAnsi" w:cstheme="minorHAnsi"/>
          <w:sz w:val="22"/>
          <w:szCs w:val="22"/>
        </w:rPr>
      </w:pPr>
    </w:p>
    <w:p w14:paraId="50CA9AB4" w14:textId="77777777" w:rsidR="005660F4" w:rsidRDefault="005660F4" w:rsidP="005660F4">
      <w:pPr>
        <w:rPr>
          <w:rFonts w:asciiTheme="minorHAnsi" w:hAnsiTheme="minorHAnsi" w:cstheme="minorBidi"/>
          <w:color w:val="000000"/>
        </w:rPr>
      </w:pPr>
      <w:r>
        <w:rPr>
          <w:rFonts w:asciiTheme="minorHAnsi" w:hAnsiTheme="minorHAnsi" w:cstheme="minorBidi"/>
          <w:color w:val="000000" w:themeColor="text1"/>
        </w:rPr>
        <w:t>Federation requires all employees to be fully vaccinated against COVID-19 or have received an exemption by Human Resources.</w:t>
      </w:r>
    </w:p>
    <w:p w14:paraId="4E7A20DB" w14:textId="77777777" w:rsidR="00D214FA" w:rsidRDefault="00D214FA" w:rsidP="00755A74">
      <w:pPr>
        <w:pStyle w:val="BodyText"/>
        <w:ind w:right="151"/>
        <w:rPr>
          <w:rFonts w:asciiTheme="minorHAnsi" w:hAnsiTheme="minorHAnsi" w:cstheme="minorHAnsi"/>
          <w:sz w:val="22"/>
          <w:szCs w:val="22"/>
        </w:rPr>
      </w:pPr>
    </w:p>
    <w:p w14:paraId="3E4B4148" w14:textId="6F7487B5" w:rsidR="00D214FA" w:rsidRDefault="00D214FA" w:rsidP="00D214FA">
      <w:pPr>
        <w:rPr>
          <w:rFonts w:asciiTheme="minorHAnsi" w:hAnsiTheme="minorHAnsi"/>
        </w:rPr>
      </w:pPr>
      <w:r w:rsidRPr="005A6B99">
        <w:rPr>
          <w:rFonts w:asciiTheme="minorHAnsi" w:hAnsiTheme="minorHAnsi"/>
          <w:b/>
        </w:rPr>
        <w:t xml:space="preserve">COMPENSATION: </w:t>
      </w:r>
      <w:r>
        <w:rPr>
          <w:rFonts w:asciiTheme="minorHAnsi" w:hAnsiTheme="minorHAnsi"/>
        </w:rPr>
        <w:t xml:space="preserve"> </w:t>
      </w:r>
      <w:r w:rsidRPr="00D818BB">
        <w:rPr>
          <w:rFonts w:asciiTheme="minorHAnsi" w:hAnsiTheme="minorHAnsi"/>
        </w:rPr>
        <w:t xml:space="preserve">The salary range </w:t>
      </w:r>
      <w:r>
        <w:rPr>
          <w:rFonts w:asciiTheme="minorHAnsi" w:hAnsiTheme="minorHAnsi"/>
        </w:rPr>
        <w:t xml:space="preserve">for this position </w:t>
      </w:r>
      <w:r w:rsidRPr="00D818BB">
        <w:rPr>
          <w:rFonts w:asciiTheme="minorHAnsi" w:hAnsiTheme="minorHAnsi"/>
        </w:rPr>
        <w:t>is $</w:t>
      </w:r>
      <w:r w:rsidR="00911164">
        <w:rPr>
          <w:rFonts w:asciiTheme="minorHAnsi" w:hAnsiTheme="minorHAnsi"/>
        </w:rPr>
        <w:t>110</w:t>
      </w:r>
      <w:r>
        <w:rPr>
          <w:rFonts w:asciiTheme="minorHAnsi" w:hAnsiTheme="minorHAnsi"/>
        </w:rPr>
        <w:t>,</w:t>
      </w:r>
      <w:r w:rsidRPr="00D818BB">
        <w:rPr>
          <w:rFonts w:asciiTheme="minorHAnsi" w:hAnsiTheme="minorHAnsi"/>
        </w:rPr>
        <w:t>000 - $</w:t>
      </w:r>
      <w:r w:rsidR="00911164">
        <w:rPr>
          <w:rFonts w:asciiTheme="minorHAnsi" w:hAnsiTheme="minorHAnsi"/>
        </w:rPr>
        <w:t>127</w:t>
      </w:r>
      <w:r w:rsidRPr="00D818BB">
        <w:rPr>
          <w:rFonts w:asciiTheme="minorHAnsi" w:hAnsiTheme="minorHAnsi"/>
        </w:rPr>
        <w:t>,000</w:t>
      </w:r>
      <w:r>
        <w:rPr>
          <w:rFonts w:asciiTheme="minorHAnsi" w:hAnsiTheme="minorHAnsi"/>
        </w:rPr>
        <w:t>,</w:t>
      </w:r>
      <w:r w:rsidRPr="00D818BB">
        <w:rPr>
          <w:rFonts w:asciiTheme="minorHAnsi" w:hAnsiTheme="minorHAnsi"/>
        </w:rPr>
        <w:t xml:space="preserve"> plus </w:t>
      </w:r>
      <w:r>
        <w:rPr>
          <w:rFonts w:asciiTheme="minorHAnsi" w:hAnsiTheme="minorHAnsi"/>
        </w:rPr>
        <w:t xml:space="preserve">a </w:t>
      </w:r>
      <w:r w:rsidRPr="00D818BB">
        <w:rPr>
          <w:rFonts w:asciiTheme="minorHAnsi" w:hAnsiTheme="minorHAnsi"/>
        </w:rPr>
        <w:t>comprehensive benefits package.  Anticipated salary near midpoint; commensurate with experience.</w:t>
      </w:r>
    </w:p>
    <w:p w14:paraId="17547572" w14:textId="1E2A482B" w:rsidR="00D214FA" w:rsidRDefault="00D214FA" w:rsidP="00D214FA">
      <w:pPr>
        <w:rPr>
          <w:rFonts w:asciiTheme="minorHAnsi" w:hAnsiTheme="minorHAnsi"/>
        </w:rPr>
      </w:pPr>
    </w:p>
    <w:p w14:paraId="135E60B4" w14:textId="77777777" w:rsidR="00D214FA" w:rsidRDefault="00D214FA" w:rsidP="00D214FA">
      <w:pPr>
        <w:rPr>
          <w:rFonts w:asciiTheme="minorHAnsi" w:hAnsiTheme="minorHAnsi" w:cstheme="minorBidi"/>
        </w:rPr>
      </w:pPr>
    </w:p>
    <w:p w14:paraId="20955046" w14:textId="77777777" w:rsidR="00D214FA" w:rsidRDefault="00D214FA" w:rsidP="00D214FA">
      <w:pPr>
        <w:jc w:val="center"/>
        <w:rPr>
          <w:rFonts w:ascii="Calibri" w:eastAsia="Calibri" w:hAnsi="Calibri" w:cs="Calibri"/>
          <w:i/>
          <w:iCs/>
        </w:rPr>
      </w:pPr>
      <w:r w:rsidRPr="32F496B6">
        <w:rPr>
          <w:rFonts w:ascii="Calibri" w:eastAsia="Calibri" w:hAnsi="Calibri" w:cs="Calibri"/>
          <w:i/>
          <w:iCs/>
        </w:rPr>
        <w:t>Jewish Federation of Greater Atlanta provides equal employment opportunities to all applicants and prohibits discrimination regarding race, religion, age, sex, national origin, sexual orientation, gender identity or expression.</w:t>
      </w:r>
    </w:p>
    <w:p w14:paraId="03091B3F" w14:textId="3224F28F" w:rsidR="00D214FA" w:rsidRPr="00D214FA" w:rsidRDefault="00D214FA" w:rsidP="00755A74">
      <w:pPr>
        <w:pStyle w:val="BodyText"/>
        <w:ind w:right="151"/>
        <w:rPr>
          <w:rFonts w:asciiTheme="minorHAnsi" w:hAnsiTheme="minorHAnsi" w:cstheme="minorHAnsi"/>
          <w:sz w:val="22"/>
          <w:szCs w:val="22"/>
        </w:rPr>
        <w:sectPr w:rsidR="00D214FA" w:rsidRPr="00D214FA" w:rsidSect="006263CD">
          <w:headerReference w:type="default" r:id="rId10"/>
          <w:footerReference w:type="default" r:id="rId11"/>
          <w:pgSz w:w="12240" w:h="15840"/>
          <w:pgMar w:top="2480" w:right="1340" w:bottom="920" w:left="1340" w:header="720" w:footer="721" w:gutter="0"/>
          <w:cols w:space="720"/>
        </w:sectPr>
      </w:pPr>
    </w:p>
    <w:p w14:paraId="33D75D31" w14:textId="4C4C7305" w:rsidR="00EB4724" w:rsidRDefault="00EB4724" w:rsidP="006263CD">
      <w:pPr>
        <w:pStyle w:val="BodyText"/>
        <w:ind w:right="151"/>
        <w:rPr>
          <w:rFonts w:asciiTheme="minorHAnsi" w:hAnsiTheme="minorHAnsi" w:cstheme="minorHAnsi"/>
        </w:rPr>
      </w:pPr>
    </w:p>
    <w:p w14:paraId="1AFBD039" w14:textId="77777777" w:rsidR="00037122" w:rsidRDefault="00037122" w:rsidP="00037122">
      <w:pPr>
        <w:rPr>
          <w:rFonts w:asciiTheme="minorHAnsi" w:hAnsiTheme="minorHAnsi" w:cstheme="minorBidi"/>
          <w:color w:val="000000"/>
        </w:rPr>
      </w:pPr>
      <w:r>
        <w:rPr>
          <w:rFonts w:asciiTheme="minorHAnsi" w:hAnsiTheme="minorHAnsi" w:cstheme="minorBidi"/>
          <w:color w:val="000000" w:themeColor="text1"/>
        </w:rPr>
        <w:t>Federation requires all employees to be fully vaccinated against COVID-19 or have received an exemption by Human Resources.</w:t>
      </w:r>
    </w:p>
    <w:p w14:paraId="496FCC89" w14:textId="77777777" w:rsidR="00037122" w:rsidRDefault="00037122" w:rsidP="00037122">
      <w:pPr>
        <w:rPr>
          <w:rFonts w:asciiTheme="minorHAnsi" w:hAnsiTheme="minorHAnsi" w:cstheme="minorBidi"/>
        </w:rPr>
      </w:pPr>
    </w:p>
    <w:p w14:paraId="61067597" w14:textId="77777777" w:rsidR="00037122" w:rsidRDefault="00037122" w:rsidP="00037122">
      <w:pPr>
        <w:rPr>
          <w:rFonts w:asciiTheme="minorHAnsi" w:hAnsiTheme="minorHAnsi" w:cstheme="minorBidi"/>
        </w:rPr>
      </w:pPr>
    </w:p>
    <w:p w14:paraId="4FDA092E" w14:textId="77777777" w:rsidR="00037122" w:rsidRDefault="00037122" w:rsidP="00037122">
      <w:pPr>
        <w:rPr>
          <w:rFonts w:asciiTheme="minorHAnsi" w:hAnsiTheme="minorHAnsi" w:cstheme="minorBidi"/>
        </w:rPr>
      </w:pPr>
    </w:p>
    <w:p w14:paraId="7A9F160E" w14:textId="77777777" w:rsidR="00037122" w:rsidRDefault="00037122" w:rsidP="00037122">
      <w:pPr>
        <w:jc w:val="center"/>
        <w:rPr>
          <w:rFonts w:ascii="Calibri" w:eastAsia="Calibri" w:hAnsi="Calibri" w:cs="Calibri"/>
          <w:i/>
          <w:iCs/>
        </w:rPr>
      </w:pPr>
      <w:r w:rsidRPr="32F496B6">
        <w:rPr>
          <w:rFonts w:ascii="Calibri" w:eastAsia="Calibri" w:hAnsi="Calibri" w:cs="Calibri"/>
          <w:i/>
          <w:iCs/>
        </w:rPr>
        <w:t>Jewish Federation of Greater Atlanta provides equal employment opportunities to all applicants and prohibits discrimination regarding race, religion, age, sex, national origin, sexual orientation, gender identity or expression.</w:t>
      </w:r>
    </w:p>
    <w:p w14:paraId="441E09F3" w14:textId="77777777" w:rsidR="00037122" w:rsidRDefault="00037122" w:rsidP="00037122">
      <w:pPr>
        <w:jc w:val="center"/>
        <w:rPr>
          <w:rFonts w:asciiTheme="minorHAnsi" w:hAnsiTheme="minorHAnsi"/>
          <w:i/>
        </w:rPr>
      </w:pPr>
    </w:p>
    <w:p w14:paraId="2BE5690D" w14:textId="77777777" w:rsidR="00037122" w:rsidRPr="00CF0A09" w:rsidRDefault="00037122" w:rsidP="006263CD">
      <w:pPr>
        <w:pStyle w:val="BodyText"/>
        <w:ind w:right="151"/>
        <w:rPr>
          <w:rFonts w:asciiTheme="minorHAnsi" w:hAnsiTheme="minorHAnsi" w:cstheme="minorHAnsi"/>
        </w:rPr>
      </w:pPr>
    </w:p>
    <w:sectPr w:rsidR="00037122" w:rsidRPr="00CF0A09" w:rsidSect="007F6691">
      <w:headerReference w:type="default" r:id="rId12"/>
      <w:footerReference w:type="default" r:id="rId13"/>
      <w:pgSz w:w="12240" w:h="15840" w:code="1"/>
      <w:pgMar w:top="2477" w:right="1339" w:bottom="922"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673C" w14:textId="77777777" w:rsidR="002C1B75" w:rsidRDefault="002C1B75">
      <w:r>
        <w:separator/>
      </w:r>
    </w:p>
  </w:endnote>
  <w:endnote w:type="continuationSeparator" w:id="0">
    <w:p w14:paraId="4913C5C3" w14:textId="77777777" w:rsidR="002C1B75" w:rsidRDefault="002C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C4EF" w14:textId="77777777" w:rsidR="006263CD" w:rsidRDefault="006263C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EA1C" w14:textId="4422CF79" w:rsidR="00F02667" w:rsidRPr="00F02667" w:rsidRDefault="00F02667" w:rsidP="00F02667">
    <w:pPr>
      <w:pStyle w:val="Footer"/>
      <w:jc w:val="right"/>
      <w:rPr>
        <w:rFonts w:ascii="Calibri" w:hAnsi="Calibri" w:cs="Calibri"/>
      </w:rPr>
    </w:pPr>
    <w:r w:rsidRPr="00F02667">
      <w:rPr>
        <w:rFonts w:ascii="Calibri" w:hAnsi="Calibri" w:cs="Calibri"/>
      </w:rPr>
      <w:t xml:space="preserve">Revised </w:t>
    </w:r>
    <w:r w:rsidR="00750B29">
      <w:rPr>
        <w:rFonts w:ascii="Calibri" w:hAnsi="Calibri" w:cs="Calibri"/>
      </w:rPr>
      <w:t>12-16-2019</w:t>
    </w:r>
  </w:p>
  <w:p w14:paraId="443B277D" w14:textId="77777777" w:rsidR="004459A7" w:rsidRDefault="004459A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8F08" w14:textId="77777777" w:rsidR="002C1B75" w:rsidRDefault="002C1B75">
      <w:r>
        <w:separator/>
      </w:r>
    </w:p>
  </w:footnote>
  <w:footnote w:type="continuationSeparator" w:id="0">
    <w:p w14:paraId="4BD7FE38" w14:textId="77777777" w:rsidR="002C1B75" w:rsidRDefault="002C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FE4E" w14:textId="77777777" w:rsidR="006263CD" w:rsidRDefault="006263CD">
    <w:pPr>
      <w:pStyle w:val="BodyText"/>
      <w:spacing w:line="14" w:lineRule="auto"/>
      <w:rPr>
        <w:sz w:val="20"/>
      </w:rPr>
    </w:pPr>
    <w:r>
      <w:rPr>
        <w:noProof/>
      </w:rPr>
      <w:drawing>
        <wp:anchor distT="0" distB="0" distL="0" distR="0" simplePos="0" relativeHeight="251657728" behindDoc="1" locked="0" layoutInCell="1" allowOverlap="1" wp14:anchorId="779CF8AB" wp14:editId="5BFCB879">
          <wp:simplePos x="0" y="0"/>
          <wp:positionH relativeFrom="page">
            <wp:posOffset>914400</wp:posOffset>
          </wp:positionH>
          <wp:positionV relativeFrom="page">
            <wp:posOffset>457200</wp:posOffset>
          </wp:positionV>
          <wp:extent cx="3459479" cy="914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59479"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5B86" w14:textId="77777777" w:rsidR="004459A7" w:rsidRDefault="00D62876">
    <w:pPr>
      <w:pStyle w:val="BodyText"/>
      <w:spacing w:line="14" w:lineRule="auto"/>
      <w:rPr>
        <w:sz w:val="20"/>
      </w:rPr>
    </w:pPr>
    <w:r>
      <w:rPr>
        <w:noProof/>
      </w:rPr>
      <w:drawing>
        <wp:anchor distT="0" distB="0" distL="0" distR="0" simplePos="0" relativeHeight="268432511" behindDoc="1" locked="0" layoutInCell="1" allowOverlap="1" wp14:anchorId="385A60D1" wp14:editId="7E41102F">
          <wp:simplePos x="0" y="0"/>
          <wp:positionH relativeFrom="page">
            <wp:posOffset>914400</wp:posOffset>
          </wp:positionH>
          <wp:positionV relativeFrom="page">
            <wp:posOffset>457200</wp:posOffset>
          </wp:positionV>
          <wp:extent cx="34594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59479" cy="914400"/>
                  </a:xfrm>
                  <a:prstGeom prst="rect">
                    <a:avLst/>
                  </a:prstGeom>
                </pic:spPr>
              </pic:pic>
            </a:graphicData>
          </a:graphic>
        </wp:anchor>
      </w:drawing>
    </w:r>
    <w:r w:rsidR="007C0E84">
      <w:rPr>
        <w:noProof/>
      </w:rPr>
      <mc:AlternateContent>
        <mc:Choice Requires="wps">
          <w:drawing>
            <wp:anchor distT="0" distB="0" distL="114300" distR="114300" simplePos="0" relativeHeight="503313560" behindDoc="1" locked="0" layoutInCell="1" allowOverlap="1" wp14:anchorId="2116C83F" wp14:editId="020CE565">
              <wp:simplePos x="0" y="0"/>
              <wp:positionH relativeFrom="page">
                <wp:posOffset>896620</wp:posOffset>
              </wp:positionH>
              <wp:positionV relativeFrom="page">
                <wp:posOffset>1569720</wp:posOffset>
              </wp:positionV>
              <wp:extent cx="5981065" cy="0"/>
              <wp:effectExtent l="10795" t="17145" r="184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B72B" id="Line 2" o:spid="_x0000_s1026" style="position:absolute;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23.6pt" to="541.5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"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696"/>
    <w:multiLevelType w:val="hybridMultilevel"/>
    <w:tmpl w:val="00B0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07DFA"/>
    <w:multiLevelType w:val="hybridMultilevel"/>
    <w:tmpl w:val="470E46A6"/>
    <w:lvl w:ilvl="0" w:tplc="E0BE6710">
      <w:start w:val="1"/>
      <w:numFmt w:val="bullet"/>
      <w:lvlText w:val=""/>
      <w:lvlJc w:val="left"/>
      <w:pPr>
        <w:tabs>
          <w:tab w:val="num" w:pos="720"/>
        </w:tabs>
        <w:ind w:left="720" w:hanging="360"/>
      </w:pPr>
      <w:rPr>
        <w:rFonts w:ascii="Wingdings" w:hAnsi="Wingdings" w:hint="default"/>
      </w:rPr>
    </w:lvl>
    <w:lvl w:ilvl="1" w:tplc="5166432C">
      <w:start w:val="1"/>
      <w:numFmt w:val="bullet"/>
      <w:lvlText w:val=""/>
      <w:lvlJc w:val="left"/>
      <w:pPr>
        <w:tabs>
          <w:tab w:val="num" w:pos="1440"/>
        </w:tabs>
        <w:ind w:left="1440" w:hanging="360"/>
      </w:pPr>
      <w:rPr>
        <w:rFonts w:ascii="Wingdings" w:hAnsi="Wingdings" w:hint="default"/>
      </w:rPr>
    </w:lvl>
    <w:lvl w:ilvl="2" w:tplc="4CACCF2A">
      <w:start w:val="1"/>
      <w:numFmt w:val="bullet"/>
      <w:lvlText w:val=""/>
      <w:lvlJc w:val="left"/>
      <w:pPr>
        <w:tabs>
          <w:tab w:val="num" w:pos="2160"/>
        </w:tabs>
        <w:ind w:left="2160" w:hanging="360"/>
      </w:pPr>
      <w:rPr>
        <w:rFonts w:ascii="Wingdings" w:hAnsi="Wingdings" w:hint="default"/>
      </w:rPr>
    </w:lvl>
    <w:lvl w:ilvl="3" w:tplc="025C00DC">
      <w:start w:val="1"/>
      <w:numFmt w:val="bullet"/>
      <w:lvlText w:val=""/>
      <w:lvlJc w:val="left"/>
      <w:pPr>
        <w:tabs>
          <w:tab w:val="num" w:pos="2880"/>
        </w:tabs>
        <w:ind w:left="2880" w:hanging="360"/>
      </w:pPr>
      <w:rPr>
        <w:rFonts w:ascii="Wingdings" w:hAnsi="Wingdings" w:hint="default"/>
      </w:rPr>
    </w:lvl>
    <w:lvl w:ilvl="4" w:tplc="617C562A">
      <w:start w:val="1"/>
      <w:numFmt w:val="bullet"/>
      <w:lvlText w:val=""/>
      <w:lvlJc w:val="left"/>
      <w:pPr>
        <w:tabs>
          <w:tab w:val="num" w:pos="3600"/>
        </w:tabs>
        <w:ind w:left="3600" w:hanging="360"/>
      </w:pPr>
      <w:rPr>
        <w:rFonts w:ascii="Wingdings" w:hAnsi="Wingdings" w:hint="default"/>
      </w:rPr>
    </w:lvl>
    <w:lvl w:ilvl="5" w:tplc="E75EABF2">
      <w:start w:val="1"/>
      <w:numFmt w:val="bullet"/>
      <w:lvlText w:val=""/>
      <w:lvlJc w:val="left"/>
      <w:pPr>
        <w:tabs>
          <w:tab w:val="num" w:pos="4320"/>
        </w:tabs>
        <w:ind w:left="4320" w:hanging="360"/>
      </w:pPr>
      <w:rPr>
        <w:rFonts w:ascii="Wingdings" w:hAnsi="Wingdings" w:hint="default"/>
      </w:rPr>
    </w:lvl>
    <w:lvl w:ilvl="6" w:tplc="EDA448B6">
      <w:start w:val="1"/>
      <w:numFmt w:val="bullet"/>
      <w:lvlText w:val=""/>
      <w:lvlJc w:val="left"/>
      <w:pPr>
        <w:tabs>
          <w:tab w:val="num" w:pos="5040"/>
        </w:tabs>
        <w:ind w:left="5040" w:hanging="360"/>
      </w:pPr>
      <w:rPr>
        <w:rFonts w:ascii="Wingdings" w:hAnsi="Wingdings" w:hint="default"/>
      </w:rPr>
    </w:lvl>
    <w:lvl w:ilvl="7" w:tplc="E45EAA10">
      <w:start w:val="1"/>
      <w:numFmt w:val="bullet"/>
      <w:lvlText w:val=""/>
      <w:lvlJc w:val="left"/>
      <w:pPr>
        <w:tabs>
          <w:tab w:val="num" w:pos="5760"/>
        </w:tabs>
        <w:ind w:left="5760" w:hanging="360"/>
      </w:pPr>
      <w:rPr>
        <w:rFonts w:ascii="Wingdings" w:hAnsi="Wingdings" w:hint="default"/>
      </w:rPr>
    </w:lvl>
    <w:lvl w:ilvl="8" w:tplc="C6A2D09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F42DF"/>
    <w:multiLevelType w:val="hybridMultilevel"/>
    <w:tmpl w:val="2A9A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13B9D"/>
    <w:multiLevelType w:val="hybridMultilevel"/>
    <w:tmpl w:val="67B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BD8"/>
    <w:multiLevelType w:val="hybridMultilevel"/>
    <w:tmpl w:val="0FC440BE"/>
    <w:lvl w:ilvl="0" w:tplc="3C1EC73E">
      <w:start w:val="1"/>
      <w:numFmt w:val="bullet"/>
      <w:lvlText w:val=""/>
      <w:lvlJc w:val="left"/>
      <w:pPr>
        <w:tabs>
          <w:tab w:val="num" w:pos="720"/>
        </w:tabs>
        <w:ind w:left="720" w:hanging="360"/>
      </w:pPr>
      <w:rPr>
        <w:rFonts w:ascii="Wingdings" w:hAnsi="Wingdings" w:hint="default"/>
      </w:rPr>
    </w:lvl>
    <w:lvl w:ilvl="1" w:tplc="1FEC0A0E">
      <w:start w:val="1"/>
      <w:numFmt w:val="bullet"/>
      <w:lvlText w:val=""/>
      <w:lvlJc w:val="left"/>
      <w:pPr>
        <w:tabs>
          <w:tab w:val="num" w:pos="1440"/>
        </w:tabs>
        <w:ind w:left="1440" w:hanging="360"/>
      </w:pPr>
      <w:rPr>
        <w:rFonts w:ascii="Wingdings" w:hAnsi="Wingdings" w:hint="default"/>
      </w:rPr>
    </w:lvl>
    <w:lvl w:ilvl="2" w:tplc="1556D14E">
      <w:start w:val="1"/>
      <w:numFmt w:val="bullet"/>
      <w:lvlText w:val=""/>
      <w:lvlJc w:val="left"/>
      <w:pPr>
        <w:tabs>
          <w:tab w:val="num" w:pos="2160"/>
        </w:tabs>
        <w:ind w:left="2160" w:hanging="360"/>
      </w:pPr>
      <w:rPr>
        <w:rFonts w:ascii="Wingdings" w:hAnsi="Wingdings" w:hint="default"/>
      </w:rPr>
    </w:lvl>
    <w:lvl w:ilvl="3" w:tplc="2CE24BB2">
      <w:start w:val="1"/>
      <w:numFmt w:val="bullet"/>
      <w:lvlText w:val=""/>
      <w:lvlJc w:val="left"/>
      <w:pPr>
        <w:tabs>
          <w:tab w:val="num" w:pos="2880"/>
        </w:tabs>
        <w:ind w:left="2880" w:hanging="360"/>
      </w:pPr>
      <w:rPr>
        <w:rFonts w:ascii="Wingdings" w:hAnsi="Wingdings" w:hint="default"/>
      </w:rPr>
    </w:lvl>
    <w:lvl w:ilvl="4" w:tplc="3CEE0682">
      <w:start w:val="1"/>
      <w:numFmt w:val="bullet"/>
      <w:lvlText w:val=""/>
      <w:lvlJc w:val="left"/>
      <w:pPr>
        <w:tabs>
          <w:tab w:val="num" w:pos="3600"/>
        </w:tabs>
        <w:ind w:left="3600" w:hanging="360"/>
      </w:pPr>
      <w:rPr>
        <w:rFonts w:ascii="Wingdings" w:hAnsi="Wingdings" w:hint="default"/>
      </w:rPr>
    </w:lvl>
    <w:lvl w:ilvl="5" w:tplc="E3723670">
      <w:start w:val="1"/>
      <w:numFmt w:val="bullet"/>
      <w:lvlText w:val=""/>
      <w:lvlJc w:val="left"/>
      <w:pPr>
        <w:tabs>
          <w:tab w:val="num" w:pos="4320"/>
        </w:tabs>
        <w:ind w:left="4320" w:hanging="360"/>
      </w:pPr>
      <w:rPr>
        <w:rFonts w:ascii="Wingdings" w:hAnsi="Wingdings" w:hint="default"/>
      </w:rPr>
    </w:lvl>
    <w:lvl w:ilvl="6" w:tplc="E2427CB4">
      <w:start w:val="1"/>
      <w:numFmt w:val="bullet"/>
      <w:lvlText w:val=""/>
      <w:lvlJc w:val="left"/>
      <w:pPr>
        <w:tabs>
          <w:tab w:val="num" w:pos="5040"/>
        </w:tabs>
        <w:ind w:left="5040" w:hanging="360"/>
      </w:pPr>
      <w:rPr>
        <w:rFonts w:ascii="Wingdings" w:hAnsi="Wingdings" w:hint="default"/>
      </w:rPr>
    </w:lvl>
    <w:lvl w:ilvl="7" w:tplc="95EABC96">
      <w:start w:val="1"/>
      <w:numFmt w:val="bullet"/>
      <w:lvlText w:val=""/>
      <w:lvlJc w:val="left"/>
      <w:pPr>
        <w:tabs>
          <w:tab w:val="num" w:pos="5760"/>
        </w:tabs>
        <w:ind w:left="5760" w:hanging="360"/>
      </w:pPr>
      <w:rPr>
        <w:rFonts w:ascii="Wingdings" w:hAnsi="Wingdings" w:hint="default"/>
      </w:rPr>
    </w:lvl>
    <w:lvl w:ilvl="8" w:tplc="72F0DB6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63482"/>
    <w:multiLevelType w:val="hybridMultilevel"/>
    <w:tmpl w:val="4454D126"/>
    <w:lvl w:ilvl="0" w:tplc="414ECF5A">
      <w:start w:val="1"/>
      <w:numFmt w:val="bullet"/>
      <w:lvlText w:val=""/>
      <w:lvlJc w:val="left"/>
      <w:pPr>
        <w:tabs>
          <w:tab w:val="num" w:pos="720"/>
        </w:tabs>
        <w:ind w:left="720" w:hanging="360"/>
      </w:pPr>
      <w:rPr>
        <w:rFonts w:ascii="Wingdings" w:hAnsi="Wingdings" w:hint="default"/>
      </w:rPr>
    </w:lvl>
    <w:lvl w:ilvl="1" w:tplc="4364E090">
      <w:start w:val="1"/>
      <w:numFmt w:val="bullet"/>
      <w:lvlText w:val=""/>
      <w:lvlJc w:val="left"/>
      <w:pPr>
        <w:tabs>
          <w:tab w:val="num" w:pos="1440"/>
        </w:tabs>
        <w:ind w:left="1440" w:hanging="360"/>
      </w:pPr>
      <w:rPr>
        <w:rFonts w:ascii="Wingdings" w:hAnsi="Wingdings" w:hint="default"/>
      </w:rPr>
    </w:lvl>
    <w:lvl w:ilvl="2" w:tplc="9BDCC2D6">
      <w:start w:val="1"/>
      <w:numFmt w:val="bullet"/>
      <w:lvlText w:val=""/>
      <w:lvlJc w:val="left"/>
      <w:pPr>
        <w:tabs>
          <w:tab w:val="num" w:pos="2160"/>
        </w:tabs>
        <w:ind w:left="2160" w:hanging="360"/>
      </w:pPr>
      <w:rPr>
        <w:rFonts w:ascii="Wingdings" w:hAnsi="Wingdings" w:hint="default"/>
      </w:rPr>
    </w:lvl>
    <w:lvl w:ilvl="3" w:tplc="042E9882">
      <w:start w:val="1"/>
      <w:numFmt w:val="bullet"/>
      <w:lvlText w:val=""/>
      <w:lvlJc w:val="left"/>
      <w:pPr>
        <w:tabs>
          <w:tab w:val="num" w:pos="2880"/>
        </w:tabs>
        <w:ind w:left="2880" w:hanging="360"/>
      </w:pPr>
      <w:rPr>
        <w:rFonts w:ascii="Wingdings" w:hAnsi="Wingdings" w:hint="default"/>
      </w:rPr>
    </w:lvl>
    <w:lvl w:ilvl="4" w:tplc="3D36C4A2">
      <w:start w:val="1"/>
      <w:numFmt w:val="bullet"/>
      <w:lvlText w:val=""/>
      <w:lvlJc w:val="left"/>
      <w:pPr>
        <w:tabs>
          <w:tab w:val="num" w:pos="3600"/>
        </w:tabs>
        <w:ind w:left="3600" w:hanging="360"/>
      </w:pPr>
      <w:rPr>
        <w:rFonts w:ascii="Wingdings" w:hAnsi="Wingdings" w:hint="default"/>
      </w:rPr>
    </w:lvl>
    <w:lvl w:ilvl="5" w:tplc="EF565E20">
      <w:start w:val="1"/>
      <w:numFmt w:val="bullet"/>
      <w:lvlText w:val=""/>
      <w:lvlJc w:val="left"/>
      <w:pPr>
        <w:tabs>
          <w:tab w:val="num" w:pos="4320"/>
        </w:tabs>
        <w:ind w:left="4320" w:hanging="360"/>
      </w:pPr>
      <w:rPr>
        <w:rFonts w:ascii="Wingdings" w:hAnsi="Wingdings" w:hint="default"/>
      </w:rPr>
    </w:lvl>
    <w:lvl w:ilvl="6" w:tplc="5FC6CB26">
      <w:start w:val="1"/>
      <w:numFmt w:val="bullet"/>
      <w:lvlText w:val=""/>
      <w:lvlJc w:val="left"/>
      <w:pPr>
        <w:tabs>
          <w:tab w:val="num" w:pos="5040"/>
        </w:tabs>
        <w:ind w:left="5040" w:hanging="360"/>
      </w:pPr>
      <w:rPr>
        <w:rFonts w:ascii="Wingdings" w:hAnsi="Wingdings" w:hint="default"/>
      </w:rPr>
    </w:lvl>
    <w:lvl w:ilvl="7" w:tplc="1BEA45BE">
      <w:start w:val="1"/>
      <w:numFmt w:val="bullet"/>
      <w:lvlText w:val=""/>
      <w:lvlJc w:val="left"/>
      <w:pPr>
        <w:tabs>
          <w:tab w:val="num" w:pos="5760"/>
        </w:tabs>
        <w:ind w:left="5760" w:hanging="360"/>
      </w:pPr>
      <w:rPr>
        <w:rFonts w:ascii="Wingdings" w:hAnsi="Wingdings" w:hint="default"/>
      </w:rPr>
    </w:lvl>
    <w:lvl w:ilvl="8" w:tplc="EB0A6B5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F32A9"/>
    <w:multiLevelType w:val="hybridMultilevel"/>
    <w:tmpl w:val="943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04940"/>
    <w:multiLevelType w:val="hybridMultilevel"/>
    <w:tmpl w:val="A81A9948"/>
    <w:lvl w:ilvl="0" w:tplc="F634CCE2">
      <w:numFmt w:val="bullet"/>
      <w:lvlText w:val=""/>
      <w:lvlJc w:val="left"/>
      <w:pPr>
        <w:ind w:left="820" w:hanging="360"/>
      </w:pPr>
      <w:rPr>
        <w:rFonts w:ascii="Symbol" w:eastAsia="Symbol" w:hAnsi="Symbol" w:cs="Symbol" w:hint="default"/>
        <w:w w:val="100"/>
        <w:sz w:val="24"/>
        <w:szCs w:val="24"/>
        <w:lang w:val="en-US" w:eastAsia="en-US" w:bidi="en-US"/>
      </w:rPr>
    </w:lvl>
    <w:lvl w:ilvl="1" w:tplc="AE00DA0A">
      <w:numFmt w:val="bullet"/>
      <w:lvlText w:val="•"/>
      <w:lvlJc w:val="left"/>
      <w:pPr>
        <w:ind w:left="1730" w:hanging="360"/>
      </w:pPr>
      <w:rPr>
        <w:rFonts w:hint="default"/>
        <w:lang w:val="en-US" w:eastAsia="en-US" w:bidi="en-US"/>
      </w:rPr>
    </w:lvl>
    <w:lvl w:ilvl="2" w:tplc="40F6A210">
      <w:numFmt w:val="bullet"/>
      <w:lvlText w:val="•"/>
      <w:lvlJc w:val="left"/>
      <w:pPr>
        <w:ind w:left="2640" w:hanging="360"/>
      </w:pPr>
      <w:rPr>
        <w:rFonts w:hint="default"/>
        <w:lang w:val="en-US" w:eastAsia="en-US" w:bidi="en-US"/>
      </w:rPr>
    </w:lvl>
    <w:lvl w:ilvl="3" w:tplc="C2D2A4A8">
      <w:numFmt w:val="bullet"/>
      <w:lvlText w:val="•"/>
      <w:lvlJc w:val="left"/>
      <w:pPr>
        <w:ind w:left="3550" w:hanging="360"/>
      </w:pPr>
      <w:rPr>
        <w:rFonts w:hint="default"/>
        <w:lang w:val="en-US" w:eastAsia="en-US" w:bidi="en-US"/>
      </w:rPr>
    </w:lvl>
    <w:lvl w:ilvl="4" w:tplc="436C198E">
      <w:numFmt w:val="bullet"/>
      <w:lvlText w:val="•"/>
      <w:lvlJc w:val="left"/>
      <w:pPr>
        <w:ind w:left="4460" w:hanging="360"/>
      </w:pPr>
      <w:rPr>
        <w:rFonts w:hint="default"/>
        <w:lang w:val="en-US" w:eastAsia="en-US" w:bidi="en-US"/>
      </w:rPr>
    </w:lvl>
    <w:lvl w:ilvl="5" w:tplc="CFCA1AD2">
      <w:numFmt w:val="bullet"/>
      <w:lvlText w:val="•"/>
      <w:lvlJc w:val="left"/>
      <w:pPr>
        <w:ind w:left="5370" w:hanging="360"/>
      </w:pPr>
      <w:rPr>
        <w:rFonts w:hint="default"/>
        <w:lang w:val="en-US" w:eastAsia="en-US" w:bidi="en-US"/>
      </w:rPr>
    </w:lvl>
    <w:lvl w:ilvl="6" w:tplc="49EC5652">
      <w:numFmt w:val="bullet"/>
      <w:lvlText w:val="•"/>
      <w:lvlJc w:val="left"/>
      <w:pPr>
        <w:ind w:left="6280" w:hanging="360"/>
      </w:pPr>
      <w:rPr>
        <w:rFonts w:hint="default"/>
        <w:lang w:val="en-US" w:eastAsia="en-US" w:bidi="en-US"/>
      </w:rPr>
    </w:lvl>
    <w:lvl w:ilvl="7" w:tplc="07D01BFA">
      <w:numFmt w:val="bullet"/>
      <w:lvlText w:val="•"/>
      <w:lvlJc w:val="left"/>
      <w:pPr>
        <w:ind w:left="7190" w:hanging="360"/>
      </w:pPr>
      <w:rPr>
        <w:rFonts w:hint="default"/>
        <w:lang w:val="en-US" w:eastAsia="en-US" w:bidi="en-US"/>
      </w:rPr>
    </w:lvl>
    <w:lvl w:ilvl="8" w:tplc="CCEABC58">
      <w:numFmt w:val="bullet"/>
      <w:lvlText w:val="•"/>
      <w:lvlJc w:val="left"/>
      <w:pPr>
        <w:ind w:left="8100" w:hanging="360"/>
      </w:pPr>
      <w:rPr>
        <w:rFonts w:hint="default"/>
        <w:lang w:val="en-US" w:eastAsia="en-US" w:bidi="en-US"/>
      </w:rPr>
    </w:lvl>
  </w:abstractNum>
  <w:abstractNum w:abstractNumId="8" w15:restartNumberingAfterBreak="0">
    <w:nsid w:val="47751830"/>
    <w:multiLevelType w:val="hybridMultilevel"/>
    <w:tmpl w:val="1B98EBD6"/>
    <w:lvl w:ilvl="0" w:tplc="354E43AA">
      <w:start w:val="1"/>
      <w:numFmt w:val="bullet"/>
      <w:lvlText w:val=""/>
      <w:lvlJc w:val="left"/>
      <w:pPr>
        <w:tabs>
          <w:tab w:val="num" w:pos="720"/>
        </w:tabs>
        <w:ind w:left="720" w:hanging="360"/>
      </w:pPr>
      <w:rPr>
        <w:rFonts w:ascii="Wingdings" w:hAnsi="Wingdings" w:hint="default"/>
      </w:rPr>
    </w:lvl>
    <w:lvl w:ilvl="1" w:tplc="63309934">
      <w:start w:val="1"/>
      <w:numFmt w:val="bullet"/>
      <w:lvlText w:val=""/>
      <w:lvlJc w:val="left"/>
      <w:pPr>
        <w:tabs>
          <w:tab w:val="num" w:pos="1440"/>
        </w:tabs>
        <w:ind w:left="1440" w:hanging="360"/>
      </w:pPr>
      <w:rPr>
        <w:rFonts w:ascii="Wingdings" w:hAnsi="Wingdings" w:hint="default"/>
      </w:rPr>
    </w:lvl>
    <w:lvl w:ilvl="2" w:tplc="FDF8D15C">
      <w:start w:val="1"/>
      <w:numFmt w:val="bullet"/>
      <w:lvlText w:val=""/>
      <w:lvlJc w:val="left"/>
      <w:pPr>
        <w:tabs>
          <w:tab w:val="num" w:pos="2160"/>
        </w:tabs>
        <w:ind w:left="2160" w:hanging="360"/>
      </w:pPr>
      <w:rPr>
        <w:rFonts w:ascii="Wingdings" w:hAnsi="Wingdings" w:hint="default"/>
      </w:rPr>
    </w:lvl>
    <w:lvl w:ilvl="3" w:tplc="31CE0318">
      <w:start w:val="1"/>
      <w:numFmt w:val="bullet"/>
      <w:lvlText w:val=""/>
      <w:lvlJc w:val="left"/>
      <w:pPr>
        <w:tabs>
          <w:tab w:val="num" w:pos="2880"/>
        </w:tabs>
        <w:ind w:left="2880" w:hanging="360"/>
      </w:pPr>
      <w:rPr>
        <w:rFonts w:ascii="Wingdings" w:hAnsi="Wingdings" w:hint="default"/>
      </w:rPr>
    </w:lvl>
    <w:lvl w:ilvl="4" w:tplc="31CE1424">
      <w:start w:val="1"/>
      <w:numFmt w:val="bullet"/>
      <w:lvlText w:val=""/>
      <w:lvlJc w:val="left"/>
      <w:pPr>
        <w:tabs>
          <w:tab w:val="num" w:pos="3600"/>
        </w:tabs>
        <w:ind w:left="3600" w:hanging="360"/>
      </w:pPr>
      <w:rPr>
        <w:rFonts w:ascii="Wingdings" w:hAnsi="Wingdings" w:hint="default"/>
      </w:rPr>
    </w:lvl>
    <w:lvl w:ilvl="5" w:tplc="01F09DD8">
      <w:start w:val="1"/>
      <w:numFmt w:val="bullet"/>
      <w:lvlText w:val=""/>
      <w:lvlJc w:val="left"/>
      <w:pPr>
        <w:tabs>
          <w:tab w:val="num" w:pos="4320"/>
        </w:tabs>
        <w:ind w:left="4320" w:hanging="360"/>
      </w:pPr>
      <w:rPr>
        <w:rFonts w:ascii="Wingdings" w:hAnsi="Wingdings" w:hint="default"/>
      </w:rPr>
    </w:lvl>
    <w:lvl w:ilvl="6" w:tplc="FFEE03C8">
      <w:start w:val="1"/>
      <w:numFmt w:val="bullet"/>
      <w:lvlText w:val=""/>
      <w:lvlJc w:val="left"/>
      <w:pPr>
        <w:tabs>
          <w:tab w:val="num" w:pos="5040"/>
        </w:tabs>
        <w:ind w:left="5040" w:hanging="360"/>
      </w:pPr>
      <w:rPr>
        <w:rFonts w:ascii="Wingdings" w:hAnsi="Wingdings" w:hint="default"/>
      </w:rPr>
    </w:lvl>
    <w:lvl w:ilvl="7" w:tplc="838056D2">
      <w:start w:val="1"/>
      <w:numFmt w:val="bullet"/>
      <w:lvlText w:val=""/>
      <w:lvlJc w:val="left"/>
      <w:pPr>
        <w:tabs>
          <w:tab w:val="num" w:pos="5760"/>
        </w:tabs>
        <w:ind w:left="5760" w:hanging="360"/>
      </w:pPr>
      <w:rPr>
        <w:rFonts w:ascii="Wingdings" w:hAnsi="Wingdings" w:hint="default"/>
      </w:rPr>
    </w:lvl>
    <w:lvl w:ilvl="8" w:tplc="1446079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13EB4"/>
    <w:multiLevelType w:val="hybridMultilevel"/>
    <w:tmpl w:val="A0EC1C8A"/>
    <w:lvl w:ilvl="0" w:tplc="FFFFFFFF">
      <w:start w:val="1"/>
      <w:numFmt w:val="bullet"/>
      <w:lvlText w:val=""/>
      <w:lvlJc w:val="left"/>
      <w:pPr>
        <w:tabs>
          <w:tab w:val="num" w:pos="720"/>
        </w:tabs>
        <w:ind w:left="720" w:hanging="360"/>
      </w:pPr>
      <w:rPr>
        <w:rFonts w:ascii="Wingdings" w:hAnsi="Wingdings" w:hint="default"/>
      </w:rPr>
    </w:lvl>
    <w:lvl w:ilvl="1" w:tplc="6FEC1C88">
      <w:start w:val="1"/>
      <w:numFmt w:val="bullet"/>
      <w:lvlText w:val=""/>
      <w:lvlJc w:val="left"/>
      <w:pPr>
        <w:tabs>
          <w:tab w:val="num" w:pos="1440"/>
        </w:tabs>
        <w:ind w:left="1440" w:hanging="360"/>
      </w:pPr>
      <w:rPr>
        <w:rFonts w:ascii="Wingdings" w:hAnsi="Wingdings" w:hint="default"/>
      </w:rPr>
    </w:lvl>
    <w:lvl w:ilvl="2" w:tplc="F0E4136E">
      <w:start w:val="1"/>
      <w:numFmt w:val="bullet"/>
      <w:lvlText w:val=""/>
      <w:lvlJc w:val="left"/>
      <w:pPr>
        <w:tabs>
          <w:tab w:val="num" w:pos="2160"/>
        </w:tabs>
        <w:ind w:left="2160" w:hanging="360"/>
      </w:pPr>
      <w:rPr>
        <w:rFonts w:ascii="Wingdings" w:hAnsi="Wingdings" w:hint="default"/>
      </w:rPr>
    </w:lvl>
    <w:lvl w:ilvl="3" w:tplc="B5786B6A">
      <w:start w:val="1"/>
      <w:numFmt w:val="bullet"/>
      <w:lvlText w:val=""/>
      <w:lvlJc w:val="left"/>
      <w:pPr>
        <w:tabs>
          <w:tab w:val="num" w:pos="2880"/>
        </w:tabs>
        <w:ind w:left="2880" w:hanging="360"/>
      </w:pPr>
      <w:rPr>
        <w:rFonts w:ascii="Wingdings" w:hAnsi="Wingdings" w:hint="default"/>
      </w:rPr>
    </w:lvl>
    <w:lvl w:ilvl="4" w:tplc="2BA48E18">
      <w:start w:val="1"/>
      <w:numFmt w:val="bullet"/>
      <w:lvlText w:val=""/>
      <w:lvlJc w:val="left"/>
      <w:pPr>
        <w:tabs>
          <w:tab w:val="num" w:pos="3600"/>
        </w:tabs>
        <w:ind w:left="3600" w:hanging="360"/>
      </w:pPr>
      <w:rPr>
        <w:rFonts w:ascii="Wingdings" w:hAnsi="Wingdings" w:hint="default"/>
      </w:rPr>
    </w:lvl>
    <w:lvl w:ilvl="5" w:tplc="A946713E">
      <w:start w:val="1"/>
      <w:numFmt w:val="bullet"/>
      <w:lvlText w:val=""/>
      <w:lvlJc w:val="left"/>
      <w:pPr>
        <w:tabs>
          <w:tab w:val="num" w:pos="4320"/>
        </w:tabs>
        <w:ind w:left="4320" w:hanging="360"/>
      </w:pPr>
      <w:rPr>
        <w:rFonts w:ascii="Wingdings" w:hAnsi="Wingdings" w:hint="default"/>
      </w:rPr>
    </w:lvl>
    <w:lvl w:ilvl="6" w:tplc="AFDCFDB0">
      <w:start w:val="1"/>
      <w:numFmt w:val="bullet"/>
      <w:lvlText w:val=""/>
      <w:lvlJc w:val="left"/>
      <w:pPr>
        <w:tabs>
          <w:tab w:val="num" w:pos="5040"/>
        </w:tabs>
        <w:ind w:left="5040" w:hanging="360"/>
      </w:pPr>
      <w:rPr>
        <w:rFonts w:ascii="Wingdings" w:hAnsi="Wingdings" w:hint="default"/>
      </w:rPr>
    </w:lvl>
    <w:lvl w:ilvl="7" w:tplc="006EE990">
      <w:start w:val="1"/>
      <w:numFmt w:val="bullet"/>
      <w:lvlText w:val=""/>
      <w:lvlJc w:val="left"/>
      <w:pPr>
        <w:tabs>
          <w:tab w:val="num" w:pos="5760"/>
        </w:tabs>
        <w:ind w:left="5760" w:hanging="360"/>
      </w:pPr>
      <w:rPr>
        <w:rFonts w:ascii="Wingdings" w:hAnsi="Wingdings" w:hint="default"/>
      </w:rPr>
    </w:lvl>
    <w:lvl w:ilvl="8" w:tplc="B6C4293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A2174"/>
    <w:multiLevelType w:val="hybridMultilevel"/>
    <w:tmpl w:val="5D1A2E60"/>
    <w:lvl w:ilvl="0" w:tplc="04090001">
      <w:start w:val="1"/>
      <w:numFmt w:val="bullet"/>
      <w:lvlText w:val=""/>
      <w:lvlJc w:val="left"/>
      <w:pPr>
        <w:ind w:left="820" w:hanging="360"/>
      </w:pPr>
      <w:rPr>
        <w:rFonts w:ascii="Symbol" w:hAnsi="Symbol" w:hint="default"/>
        <w:w w:val="99"/>
        <w:lang w:val="en-US" w:eastAsia="en-US" w:bidi="en-US"/>
      </w:rPr>
    </w:lvl>
    <w:lvl w:ilvl="1" w:tplc="D4BE3AB2">
      <w:numFmt w:val="bullet"/>
      <w:lvlText w:val="•"/>
      <w:lvlJc w:val="left"/>
      <w:pPr>
        <w:ind w:left="1694" w:hanging="360"/>
      </w:pPr>
      <w:rPr>
        <w:rFonts w:hint="default"/>
        <w:lang w:val="en-US" w:eastAsia="en-US" w:bidi="en-US"/>
      </w:rPr>
    </w:lvl>
    <w:lvl w:ilvl="2" w:tplc="08863A32">
      <w:numFmt w:val="bullet"/>
      <w:lvlText w:val="•"/>
      <w:lvlJc w:val="left"/>
      <w:pPr>
        <w:ind w:left="2568" w:hanging="360"/>
      </w:pPr>
      <w:rPr>
        <w:rFonts w:hint="default"/>
        <w:lang w:val="en-US" w:eastAsia="en-US" w:bidi="en-US"/>
      </w:rPr>
    </w:lvl>
    <w:lvl w:ilvl="3" w:tplc="F86CE7F6">
      <w:numFmt w:val="bullet"/>
      <w:lvlText w:val="•"/>
      <w:lvlJc w:val="left"/>
      <w:pPr>
        <w:ind w:left="3442" w:hanging="360"/>
      </w:pPr>
      <w:rPr>
        <w:rFonts w:hint="default"/>
        <w:lang w:val="en-US" w:eastAsia="en-US" w:bidi="en-US"/>
      </w:rPr>
    </w:lvl>
    <w:lvl w:ilvl="4" w:tplc="64101B90">
      <w:numFmt w:val="bullet"/>
      <w:lvlText w:val="•"/>
      <w:lvlJc w:val="left"/>
      <w:pPr>
        <w:ind w:left="4316" w:hanging="360"/>
      </w:pPr>
      <w:rPr>
        <w:rFonts w:hint="default"/>
        <w:lang w:val="en-US" w:eastAsia="en-US" w:bidi="en-US"/>
      </w:rPr>
    </w:lvl>
    <w:lvl w:ilvl="5" w:tplc="AF84DC36">
      <w:numFmt w:val="bullet"/>
      <w:lvlText w:val="•"/>
      <w:lvlJc w:val="left"/>
      <w:pPr>
        <w:ind w:left="5190" w:hanging="360"/>
      </w:pPr>
      <w:rPr>
        <w:rFonts w:hint="default"/>
        <w:lang w:val="en-US" w:eastAsia="en-US" w:bidi="en-US"/>
      </w:rPr>
    </w:lvl>
    <w:lvl w:ilvl="6" w:tplc="BC9E968C">
      <w:numFmt w:val="bullet"/>
      <w:lvlText w:val="•"/>
      <w:lvlJc w:val="left"/>
      <w:pPr>
        <w:ind w:left="6064" w:hanging="360"/>
      </w:pPr>
      <w:rPr>
        <w:rFonts w:hint="default"/>
        <w:lang w:val="en-US" w:eastAsia="en-US" w:bidi="en-US"/>
      </w:rPr>
    </w:lvl>
    <w:lvl w:ilvl="7" w:tplc="DE62E54A">
      <w:numFmt w:val="bullet"/>
      <w:lvlText w:val="•"/>
      <w:lvlJc w:val="left"/>
      <w:pPr>
        <w:ind w:left="6938" w:hanging="360"/>
      </w:pPr>
      <w:rPr>
        <w:rFonts w:hint="default"/>
        <w:lang w:val="en-US" w:eastAsia="en-US" w:bidi="en-US"/>
      </w:rPr>
    </w:lvl>
    <w:lvl w:ilvl="8" w:tplc="C5667174">
      <w:numFmt w:val="bullet"/>
      <w:lvlText w:val="•"/>
      <w:lvlJc w:val="left"/>
      <w:pPr>
        <w:ind w:left="7812" w:hanging="360"/>
      </w:pPr>
      <w:rPr>
        <w:rFonts w:hint="default"/>
        <w:lang w:val="en-US" w:eastAsia="en-US" w:bidi="en-US"/>
      </w:rPr>
    </w:lvl>
  </w:abstractNum>
  <w:abstractNum w:abstractNumId="11" w15:restartNumberingAfterBreak="0">
    <w:nsid w:val="62871016"/>
    <w:multiLevelType w:val="hybridMultilevel"/>
    <w:tmpl w:val="9878DD5A"/>
    <w:lvl w:ilvl="0" w:tplc="8A98806E">
      <w:start w:val="1"/>
      <w:numFmt w:val="bullet"/>
      <w:lvlText w:val=""/>
      <w:lvlJc w:val="left"/>
      <w:pPr>
        <w:tabs>
          <w:tab w:val="num" w:pos="720"/>
        </w:tabs>
        <w:ind w:left="720" w:hanging="360"/>
      </w:pPr>
      <w:rPr>
        <w:rFonts w:ascii="Wingdings" w:hAnsi="Wingdings" w:hint="default"/>
      </w:rPr>
    </w:lvl>
    <w:lvl w:ilvl="1" w:tplc="705036D6">
      <w:start w:val="1"/>
      <w:numFmt w:val="bullet"/>
      <w:lvlText w:val=""/>
      <w:lvlJc w:val="left"/>
      <w:pPr>
        <w:tabs>
          <w:tab w:val="num" w:pos="1440"/>
        </w:tabs>
        <w:ind w:left="1440" w:hanging="360"/>
      </w:pPr>
      <w:rPr>
        <w:rFonts w:ascii="Wingdings" w:hAnsi="Wingdings" w:hint="default"/>
      </w:rPr>
    </w:lvl>
    <w:lvl w:ilvl="2" w:tplc="15C812DA">
      <w:start w:val="1"/>
      <w:numFmt w:val="bullet"/>
      <w:lvlText w:val=""/>
      <w:lvlJc w:val="left"/>
      <w:pPr>
        <w:tabs>
          <w:tab w:val="num" w:pos="2160"/>
        </w:tabs>
        <w:ind w:left="2160" w:hanging="360"/>
      </w:pPr>
      <w:rPr>
        <w:rFonts w:ascii="Wingdings" w:hAnsi="Wingdings" w:hint="default"/>
      </w:rPr>
    </w:lvl>
    <w:lvl w:ilvl="3" w:tplc="A6767AA0">
      <w:start w:val="1"/>
      <w:numFmt w:val="bullet"/>
      <w:lvlText w:val=""/>
      <w:lvlJc w:val="left"/>
      <w:pPr>
        <w:tabs>
          <w:tab w:val="num" w:pos="2880"/>
        </w:tabs>
        <w:ind w:left="2880" w:hanging="360"/>
      </w:pPr>
      <w:rPr>
        <w:rFonts w:ascii="Wingdings" w:hAnsi="Wingdings" w:hint="default"/>
      </w:rPr>
    </w:lvl>
    <w:lvl w:ilvl="4" w:tplc="DB780F6C">
      <w:start w:val="1"/>
      <w:numFmt w:val="bullet"/>
      <w:lvlText w:val=""/>
      <w:lvlJc w:val="left"/>
      <w:pPr>
        <w:tabs>
          <w:tab w:val="num" w:pos="3600"/>
        </w:tabs>
        <w:ind w:left="3600" w:hanging="360"/>
      </w:pPr>
      <w:rPr>
        <w:rFonts w:ascii="Wingdings" w:hAnsi="Wingdings" w:hint="default"/>
      </w:rPr>
    </w:lvl>
    <w:lvl w:ilvl="5" w:tplc="0BEA73FC">
      <w:start w:val="1"/>
      <w:numFmt w:val="bullet"/>
      <w:lvlText w:val=""/>
      <w:lvlJc w:val="left"/>
      <w:pPr>
        <w:tabs>
          <w:tab w:val="num" w:pos="4320"/>
        </w:tabs>
        <w:ind w:left="4320" w:hanging="360"/>
      </w:pPr>
      <w:rPr>
        <w:rFonts w:ascii="Wingdings" w:hAnsi="Wingdings" w:hint="default"/>
      </w:rPr>
    </w:lvl>
    <w:lvl w:ilvl="6" w:tplc="11F2E954">
      <w:start w:val="1"/>
      <w:numFmt w:val="bullet"/>
      <w:lvlText w:val=""/>
      <w:lvlJc w:val="left"/>
      <w:pPr>
        <w:tabs>
          <w:tab w:val="num" w:pos="5040"/>
        </w:tabs>
        <w:ind w:left="5040" w:hanging="360"/>
      </w:pPr>
      <w:rPr>
        <w:rFonts w:ascii="Wingdings" w:hAnsi="Wingdings" w:hint="default"/>
      </w:rPr>
    </w:lvl>
    <w:lvl w:ilvl="7" w:tplc="F140C352">
      <w:start w:val="1"/>
      <w:numFmt w:val="bullet"/>
      <w:lvlText w:val=""/>
      <w:lvlJc w:val="left"/>
      <w:pPr>
        <w:tabs>
          <w:tab w:val="num" w:pos="5760"/>
        </w:tabs>
        <w:ind w:left="5760" w:hanging="360"/>
      </w:pPr>
      <w:rPr>
        <w:rFonts w:ascii="Wingdings" w:hAnsi="Wingdings" w:hint="default"/>
      </w:rPr>
    </w:lvl>
    <w:lvl w:ilvl="8" w:tplc="D6B6C19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30C23"/>
    <w:multiLevelType w:val="hybridMultilevel"/>
    <w:tmpl w:val="B8065678"/>
    <w:lvl w:ilvl="0" w:tplc="CA84A3FE">
      <w:numFmt w:val="bullet"/>
      <w:lvlText w:val=""/>
      <w:lvlJc w:val="left"/>
      <w:pPr>
        <w:ind w:left="820" w:hanging="360"/>
      </w:pPr>
      <w:rPr>
        <w:rFonts w:hint="default"/>
        <w:w w:val="99"/>
        <w:lang w:val="en-US" w:eastAsia="en-US" w:bidi="en-US"/>
      </w:rPr>
    </w:lvl>
    <w:lvl w:ilvl="1" w:tplc="D4BE3AB2">
      <w:numFmt w:val="bullet"/>
      <w:lvlText w:val="•"/>
      <w:lvlJc w:val="left"/>
      <w:pPr>
        <w:ind w:left="1694" w:hanging="360"/>
      </w:pPr>
      <w:rPr>
        <w:rFonts w:hint="default"/>
        <w:lang w:val="en-US" w:eastAsia="en-US" w:bidi="en-US"/>
      </w:rPr>
    </w:lvl>
    <w:lvl w:ilvl="2" w:tplc="08863A32">
      <w:numFmt w:val="bullet"/>
      <w:lvlText w:val="•"/>
      <w:lvlJc w:val="left"/>
      <w:pPr>
        <w:ind w:left="2568" w:hanging="360"/>
      </w:pPr>
      <w:rPr>
        <w:rFonts w:hint="default"/>
        <w:lang w:val="en-US" w:eastAsia="en-US" w:bidi="en-US"/>
      </w:rPr>
    </w:lvl>
    <w:lvl w:ilvl="3" w:tplc="F86CE7F6">
      <w:numFmt w:val="bullet"/>
      <w:lvlText w:val="•"/>
      <w:lvlJc w:val="left"/>
      <w:pPr>
        <w:ind w:left="3442" w:hanging="360"/>
      </w:pPr>
      <w:rPr>
        <w:rFonts w:hint="default"/>
        <w:lang w:val="en-US" w:eastAsia="en-US" w:bidi="en-US"/>
      </w:rPr>
    </w:lvl>
    <w:lvl w:ilvl="4" w:tplc="64101B90">
      <w:numFmt w:val="bullet"/>
      <w:lvlText w:val="•"/>
      <w:lvlJc w:val="left"/>
      <w:pPr>
        <w:ind w:left="4316" w:hanging="360"/>
      </w:pPr>
      <w:rPr>
        <w:rFonts w:hint="default"/>
        <w:lang w:val="en-US" w:eastAsia="en-US" w:bidi="en-US"/>
      </w:rPr>
    </w:lvl>
    <w:lvl w:ilvl="5" w:tplc="AF84DC36">
      <w:numFmt w:val="bullet"/>
      <w:lvlText w:val="•"/>
      <w:lvlJc w:val="left"/>
      <w:pPr>
        <w:ind w:left="5190" w:hanging="360"/>
      </w:pPr>
      <w:rPr>
        <w:rFonts w:hint="default"/>
        <w:lang w:val="en-US" w:eastAsia="en-US" w:bidi="en-US"/>
      </w:rPr>
    </w:lvl>
    <w:lvl w:ilvl="6" w:tplc="BC9E968C">
      <w:numFmt w:val="bullet"/>
      <w:lvlText w:val="•"/>
      <w:lvlJc w:val="left"/>
      <w:pPr>
        <w:ind w:left="6064" w:hanging="360"/>
      </w:pPr>
      <w:rPr>
        <w:rFonts w:hint="default"/>
        <w:lang w:val="en-US" w:eastAsia="en-US" w:bidi="en-US"/>
      </w:rPr>
    </w:lvl>
    <w:lvl w:ilvl="7" w:tplc="DE62E54A">
      <w:numFmt w:val="bullet"/>
      <w:lvlText w:val="•"/>
      <w:lvlJc w:val="left"/>
      <w:pPr>
        <w:ind w:left="6938" w:hanging="360"/>
      </w:pPr>
      <w:rPr>
        <w:rFonts w:hint="default"/>
        <w:lang w:val="en-US" w:eastAsia="en-US" w:bidi="en-US"/>
      </w:rPr>
    </w:lvl>
    <w:lvl w:ilvl="8" w:tplc="C5667174">
      <w:numFmt w:val="bullet"/>
      <w:lvlText w:val="•"/>
      <w:lvlJc w:val="left"/>
      <w:pPr>
        <w:ind w:left="7812" w:hanging="360"/>
      </w:pPr>
      <w:rPr>
        <w:rFonts w:hint="default"/>
        <w:lang w:val="en-US" w:eastAsia="en-US" w:bidi="en-US"/>
      </w:rPr>
    </w:lvl>
  </w:abstractNum>
  <w:abstractNum w:abstractNumId="13" w15:restartNumberingAfterBreak="0">
    <w:nsid w:val="7D9C1197"/>
    <w:multiLevelType w:val="hybridMultilevel"/>
    <w:tmpl w:val="1152C222"/>
    <w:lvl w:ilvl="0" w:tplc="04090001">
      <w:start w:val="1"/>
      <w:numFmt w:val="bullet"/>
      <w:lvlText w:val=""/>
      <w:lvlJc w:val="left"/>
      <w:pPr>
        <w:ind w:left="820" w:hanging="360"/>
      </w:pPr>
      <w:rPr>
        <w:rFonts w:ascii="Symbol" w:hAnsi="Symbol" w:hint="default"/>
        <w:w w:val="99"/>
        <w:lang w:val="en-US" w:eastAsia="en-US" w:bidi="en-US"/>
      </w:rPr>
    </w:lvl>
    <w:lvl w:ilvl="1" w:tplc="D4BE3AB2">
      <w:numFmt w:val="bullet"/>
      <w:lvlText w:val="•"/>
      <w:lvlJc w:val="left"/>
      <w:pPr>
        <w:ind w:left="1694" w:hanging="360"/>
      </w:pPr>
      <w:rPr>
        <w:rFonts w:hint="default"/>
        <w:lang w:val="en-US" w:eastAsia="en-US" w:bidi="en-US"/>
      </w:rPr>
    </w:lvl>
    <w:lvl w:ilvl="2" w:tplc="08863A32">
      <w:numFmt w:val="bullet"/>
      <w:lvlText w:val="•"/>
      <w:lvlJc w:val="left"/>
      <w:pPr>
        <w:ind w:left="2568" w:hanging="360"/>
      </w:pPr>
      <w:rPr>
        <w:rFonts w:hint="default"/>
        <w:lang w:val="en-US" w:eastAsia="en-US" w:bidi="en-US"/>
      </w:rPr>
    </w:lvl>
    <w:lvl w:ilvl="3" w:tplc="F86CE7F6">
      <w:numFmt w:val="bullet"/>
      <w:lvlText w:val="•"/>
      <w:lvlJc w:val="left"/>
      <w:pPr>
        <w:ind w:left="3442" w:hanging="360"/>
      </w:pPr>
      <w:rPr>
        <w:rFonts w:hint="default"/>
        <w:lang w:val="en-US" w:eastAsia="en-US" w:bidi="en-US"/>
      </w:rPr>
    </w:lvl>
    <w:lvl w:ilvl="4" w:tplc="64101B90">
      <w:numFmt w:val="bullet"/>
      <w:lvlText w:val="•"/>
      <w:lvlJc w:val="left"/>
      <w:pPr>
        <w:ind w:left="4316" w:hanging="360"/>
      </w:pPr>
      <w:rPr>
        <w:rFonts w:hint="default"/>
        <w:lang w:val="en-US" w:eastAsia="en-US" w:bidi="en-US"/>
      </w:rPr>
    </w:lvl>
    <w:lvl w:ilvl="5" w:tplc="AF84DC36">
      <w:numFmt w:val="bullet"/>
      <w:lvlText w:val="•"/>
      <w:lvlJc w:val="left"/>
      <w:pPr>
        <w:ind w:left="5190" w:hanging="360"/>
      </w:pPr>
      <w:rPr>
        <w:rFonts w:hint="default"/>
        <w:lang w:val="en-US" w:eastAsia="en-US" w:bidi="en-US"/>
      </w:rPr>
    </w:lvl>
    <w:lvl w:ilvl="6" w:tplc="BC9E968C">
      <w:numFmt w:val="bullet"/>
      <w:lvlText w:val="•"/>
      <w:lvlJc w:val="left"/>
      <w:pPr>
        <w:ind w:left="6064" w:hanging="360"/>
      </w:pPr>
      <w:rPr>
        <w:rFonts w:hint="default"/>
        <w:lang w:val="en-US" w:eastAsia="en-US" w:bidi="en-US"/>
      </w:rPr>
    </w:lvl>
    <w:lvl w:ilvl="7" w:tplc="DE62E54A">
      <w:numFmt w:val="bullet"/>
      <w:lvlText w:val="•"/>
      <w:lvlJc w:val="left"/>
      <w:pPr>
        <w:ind w:left="6938" w:hanging="360"/>
      </w:pPr>
      <w:rPr>
        <w:rFonts w:hint="default"/>
        <w:lang w:val="en-US" w:eastAsia="en-US" w:bidi="en-US"/>
      </w:rPr>
    </w:lvl>
    <w:lvl w:ilvl="8" w:tplc="C5667174">
      <w:numFmt w:val="bullet"/>
      <w:lvlText w:val="•"/>
      <w:lvlJc w:val="left"/>
      <w:pPr>
        <w:ind w:left="7812" w:hanging="360"/>
      </w:pPr>
      <w:rPr>
        <w:rFonts w:hint="default"/>
        <w:lang w:val="en-US" w:eastAsia="en-US" w:bidi="en-US"/>
      </w:rPr>
    </w:lvl>
  </w:abstractNum>
  <w:abstractNum w:abstractNumId="14" w15:restartNumberingAfterBreak="0">
    <w:nsid w:val="7F512592"/>
    <w:multiLevelType w:val="hybridMultilevel"/>
    <w:tmpl w:val="8C7E57DE"/>
    <w:lvl w:ilvl="0" w:tplc="A5B24B0C">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4246138">
    <w:abstractNumId w:val="7"/>
  </w:num>
  <w:num w:numId="2" w16cid:durableId="93208643">
    <w:abstractNumId w:val="12"/>
  </w:num>
  <w:num w:numId="3" w16cid:durableId="445807604">
    <w:abstractNumId w:val="10"/>
  </w:num>
  <w:num w:numId="4" w16cid:durableId="551380755">
    <w:abstractNumId w:val="13"/>
  </w:num>
  <w:num w:numId="5" w16cid:durableId="1741903406">
    <w:abstractNumId w:val="5"/>
  </w:num>
  <w:num w:numId="6" w16cid:durableId="346634990">
    <w:abstractNumId w:val="11"/>
  </w:num>
  <w:num w:numId="7" w16cid:durableId="1644000986">
    <w:abstractNumId w:val="8"/>
  </w:num>
  <w:num w:numId="8" w16cid:durableId="1353998931">
    <w:abstractNumId w:val="9"/>
  </w:num>
  <w:num w:numId="9" w16cid:durableId="766922778">
    <w:abstractNumId w:val="4"/>
  </w:num>
  <w:num w:numId="10" w16cid:durableId="1712652464">
    <w:abstractNumId w:val="1"/>
  </w:num>
  <w:num w:numId="11" w16cid:durableId="809832301">
    <w:abstractNumId w:val="6"/>
  </w:num>
  <w:num w:numId="12" w16cid:durableId="1096942395">
    <w:abstractNumId w:val="14"/>
  </w:num>
  <w:num w:numId="13" w16cid:durableId="922488964">
    <w:abstractNumId w:val="3"/>
  </w:num>
  <w:num w:numId="14" w16cid:durableId="1635017439">
    <w:abstractNumId w:val="0"/>
  </w:num>
  <w:num w:numId="15" w16cid:durableId="219830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A7"/>
    <w:rsid w:val="00000724"/>
    <w:rsid w:val="00000E27"/>
    <w:rsid w:val="0000646B"/>
    <w:rsid w:val="00012CA7"/>
    <w:rsid w:val="00037122"/>
    <w:rsid w:val="00037E46"/>
    <w:rsid w:val="00043A98"/>
    <w:rsid w:val="00067FC7"/>
    <w:rsid w:val="00082191"/>
    <w:rsid w:val="000C5045"/>
    <w:rsid w:val="00100868"/>
    <w:rsid w:val="00102DE3"/>
    <w:rsid w:val="00144B54"/>
    <w:rsid w:val="00153B74"/>
    <w:rsid w:val="001A16CF"/>
    <w:rsid w:val="001E4661"/>
    <w:rsid w:val="00235C75"/>
    <w:rsid w:val="00276A8B"/>
    <w:rsid w:val="002A3C35"/>
    <w:rsid w:val="002C1B75"/>
    <w:rsid w:val="002D0242"/>
    <w:rsid w:val="002E47BF"/>
    <w:rsid w:val="00322612"/>
    <w:rsid w:val="0032684C"/>
    <w:rsid w:val="0038794B"/>
    <w:rsid w:val="003C44A1"/>
    <w:rsid w:val="003E2DDD"/>
    <w:rsid w:val="0040753C"/>
    <w:rsid w:val="00410BCD"/>
    <w:rsid w:val="004459A7"/>
    <w:rsid w:val="0045533D"/>
    <w:rsid w:val="00492D5D"/>
    <w:rsid w:val="004A698A"/>
    <w:rsid w:val="004C402C"/>
    <w:rsid w:val="004E5EB0"/>
    <w:rsid w:val="004F4F0A"/>
    <w:rsid w:val="00516391"/>
    <w:rsid w:val="00545794"/>
    <w:rsid w:val="005660F4"/>
    <w:rsid w:val="00582AB3"/>
    <w:rsid w:val="005945A6"/>
    <w:rsid w:val="00605A6E"/>
    <w:rsid w:val="00612B9F"/>
    <w:rsid w:val="006263CD"/>
    <w:rsid w:val="00683E0E"/>
    <w:rsid w:val="006B50D6"/>
    <w:rsid w:val="006C5FFF"/>
    <w:rsid w:val="006D6598"/>
    <w:rsid w:val="006E0845"/>
    <w:rsid w:val="006E1A67"/>
    <w:rsid w:val="006F59F9"/>
    <w:rsid w:val="007358EF"/>
    <w:rsid w:val="00750B29"/>
    <w:rsid w:val="00755A74"/>
    <w:rsid w:val="00766927"/>
    <w:rsid w:val="007939C0"/>
    <w:rsid w:val="007C0E84"/>
    <w:rsid w:val="007C7C37"/>
    <w:rsid w:val="007E6AD7"/>
    <w:rsid w:val="007F6691"/>
    <w:rsid w:val="00802443"/>
    <w:rsid w:val="008172FE"/>
    <w:rsid w:val="00835ED6"/>
    <w:rsid w:val="00849E97"/>
    <w:rsid w:val="008508D5"/>
    <w:rsid w:val="008670F6"/>
    <w:rsid w:val="00892E2E"/>
    <w:rsid w:val="008E3DA5"/>
    <w:rsid w:val="008F09FC"/>
    <w:rsid w:val="00910CB6"/>
    <w:rsid w:val="00911164"/>
    <w:rsid w:val="00917A9B"/>
    <w:rsid w:val="00932CDD"/>
    <w:rsid w:val="00934321"/>
    <w:rsid w:val="00980A05"/>
    <w:rsid w:val="009A6427"/>
    <w:rsid w:val="00A8360A"/>
    <w:rsid w:val="00AB1E2C"/>
    <w:rsid w:val="00AD586B"/>
    <w:rsid w:val="00AE4834"/>
    <w:rsid w:val="00AF1DB6"/>
    <w:rsid w:val="00B669ED"/>
    <w:rsid w:val="00B7540D"/>
    <w:rsid w:val="00B80B88"/>
    <w:rsid w:val="00BB6B4B"/>
    <w:rsid w:val="00BD476B"/>
    <w:rsid w:val="00BE100D"/>
    <w:rsid w:val="00C83E24"/>
    <w:rsid w:val="00C85496"/>
    <w:rsid w:val="00CA29D7"/>
    <w:rsid w:val="00CC3850"/>
    <w:rsid w:val="00CF0A09"/>
    <w:rsid w:val="00CF2AC4"/>
    <w:rsid w:val="00D13F04"/>
    <w:rsid w:val="00D214FA"/>
    <w:rsid w:val="00D32A0B"/>
    <w:rsid w:val="00D62876"/>
    <w:rsid w:val="00D62B59"/>
    <w:rsid w:val="00D94DD2"/>
    <w:rsid w:val="00DD3B72"/>
    <w:rsid w:val="00DF0C56"/>
    <w:rsid w:val="00DF5621"/>
    <w:rsid w:val="00E67BB1"/>
    <w:rsid w:val="00E75663"/>
    <w:rsid w:val="00E87F0D"/>
    <w:rsid w:val="00E902A8"/>
    <w:rsid w:val="00EA74BD"/>
    <w:rsid w:val="00EB4724"/>
    <w:rsid w:val="00ED40EB"/>
    <w:rsid w:val="00EE5F85"/>
    <w:rsid w:val="00F02667"/>
    <w:rsid w:val="00F53628"/>
    <w:rsid w:val="00F743FB"/>
    <w:rsid w:val="00F77881"/>
    <w:rsid w:val="00FB401B"/>
    <w:rsid w:val="00FD1F3E"/>
    <w:rsid w:val="0641D353"/>
    <w:rsid w:val="07245986"/>
    <w:rsid w:val="08CDADCA"/>
    <w:rsid w:val="0981E018"/>
    <w:rsid w:val="1499E74A"/>
    <w:rsid w:val="14A32388"/>
    <w:rsid w:val="177B2629"/>
    <w:rsid w:val="179D62E7"/>
    <w:rsid w:val="198F08EA"/>
    <w:rsid w:val="1C74512A"/>
    <w:rsid w:val="292D9E05"/>
    <w:rsid w:val="2AF4AC9A"/>
    <w:rsid w:val="312BE8F1"/>
    <w:rsid w:val="34EC6AB3"/>
    <w:rsid w:val="38E52394"/>
    <w:rsid w:val="39112091"/>
    <w:rsid w:val="395205E5"/>
    <w:rsid w:val="3988C243"/>
    <w:rsid w:val="3A8AA06D"/>
    <w:rsid w:val="3BCBBEC1"/>
    <w:rsid w:val="40595AC5"/>
    <w:rsid w:val="41258066"/>
    <w:rsid w:val="503B8ABF"/>
    <w:rsid w:val="5863A2E7"/>
    <w:rsid w:val="5C1A2A45"/>
    <w:rsid w:val="61186DD5"/>
    <w:rsid w:val="6515A613"/>
    <w:rsid w:val="69699CF7"/>
    <w:rsid w:val="6C2B2F18"/>
    <w:rsid w:val="7109D44A"/>
    <w:rsid w:val="7CD87BD6"/>
    <w:rsid w:val="7F02E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CED1"/>
  <w15:docId w15:val="{59A0804E-8FBC-4497-A159-B9F0088F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line="280" w:lineRule="exact"/>
      <w:ind w:left="100"/>
      <w:outlineLvl w:val="0"/>
    </w:pPr>
    <w:rPr>
      <w:b/>
      <w:bCs/>
      <w:sz w:val="24"/>
      <w:szCs w:val="24"/>
    </w:rPr>
  </w:style>
  <w:style w:type="paragraph" w:styleId="Heading5">
    <w:name w:val="heading 5"/>
    <w:basedOn w:val="Normal"/>
    <w:next w:val="Normal"/>
    <w:link w:val="Heading5Char"/>
    <w:uiPriority w:val="9"/>
    <w:semiHidden/>
    <w:unhideWhenUsed/>
    <w:qFormat/>
    <w:rsid w:val="00410BC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410BCD"/>
    <w:rPr>
      <w:rFonts w:asciiTheme="majorHAnsi" w:eastAsiaTheme="majorEastAsia" w:hAnsiTheme="majorHAnsi" w:cstheme="majorBidi"/>
      <w:color w:val="365F91" w:themeColor="accent1" w:themeShade="BF"/>
      <w:lang w:bidi="en-US"/>
    </w:rPr>
  </w:style>
  <w:style w:type="paragraph" w:styleId="Header">
    <w:name w:val="header"/>
    <w:basedOn w:val="Normal"/>
    <w:link w:val="HeaderChar"/>
    <w:uiPriority w:val="99"/>
    <w:unhideWhenUsed/>
    <w:rsid w:val="00EB4724"/>
    <w:pPr>
      <w:tabs>
        <w:tab w:val="center" w:pos="4680"/>
        <w:tab w:val="right" w:pos="9360"/>
      </w:tabs>
    </w:pPr>
  </w:style>
  <w:style w:type="character" w:customStyle="1" w:styleId="HeaderChar">
    <w:name w:val="Header Char"/>
    <w:basedOn w:val="DefaultParagraphFont"/>
    <w:link w:val="Header"/>
    <w:uiPriority w:val="99"/>
    <w:rsid w:val="00EB4724"/>
    <w:rPr>
      <w:rFonts w:ascii="Cambria" w:eastAsia="Cambria" w:hAnsi="Cambria" w:cs="Cambria"/>
      <w:lang w:bidi="en-US"/>
    </w:rPr>
  </w:style>
  <w:style w:type="paragraph" w:styleId="Footer">
    <w:name w:val="footer"/>
    <w:basedOn w:val="Normal"/>
    <w:link w:val="FooterChar"/>
    <w:uiPriority w:val="99"/>
    <w:unhideWhenUsed/>
    <w:rsid w:val="00EB4724"/>
    <w:pPr>
      <w:tabs>
        <w:tab w:val="center" w:pos="4680"/>
        <w:tab w:val="right" w:pos="9360"/>
      </w:tabs>
    </w:pPr>
  </w:style>
  <w:style w:type="character" w:customStyle="1" w:styleId="FooterChar">
    <w:name w:val="Footer Char"/>
    <w:basedOn w:val="DefaultParagraphFont"/>
    <w:link w:val="Footer"/>
    <w:uiPriority w:val="99"/>
    <w:rsid w:val="00EB4724"/>
    <w:rPr>
      <w:rFonts w:ascii="Cambria" w:eastAsia="Cambria" w:hAnsi="Cambria" w:cs="Cambria"/>
      <w:lang w:bidi="en-US"/>
    </w:rPr>
  </w:style>
  <w:style w:type="paragraph" w:styleId="NormalWeb">
    <w:name w:val="Normal (Web)"/>
    <w:basedOn w:val="Normal"/>
    <w:uiPriority w:val="99"/>
    <w:semiHidden/>
    <w:unhideWhenUsed/>
    <w:rsid w:val="00DF0C5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F0C56"/>
    <w:rPr>
      <w:b/>
      <w:bCs/>
    </w:rPr>
  </w:style>
  <w:style w:type="paragraph" w:styleId="NoSpacing">
    <w:name w:val="No Spacing"/>
    <w:uiPriority w:val="1"/>
    <w:qFormat/>
    <w:rsid w:val="00322612"/>
    <w:pPr>
      <w:widowControl/>
      <w:autoSpaceDE/>
      <w:autoSpaceDN/>
    </w:pPr>
  </w:style>
  <w:style w:type="paragraph" w:customStyle="1" w:styleId="paragraph">
    <w:name w:val="paragraph"/>
    <w:basedOn w:val="Normal"/>
    <w:rsid w:val="004F4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F4F0A"/>
  </w:style>
  <w:style w:type="character" w:customStyle="1" w:styleId="eop">
    <w:name w:val="eop"/>
    <w:basedOn w:val="DefaultParagraphFont"/>
    <w:rsid w:val="004F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2846">
      <w:bodyDiv w:val="1"/>
      <w:marLeft w:val="0"/>
      <w:marRight w:val="0"/>
      <w:marTop w:val="0"/>
      <w:marBottom w:val="0"/>
      <w:divBdr>
        <w:top w:val="none" w:sz="0" w:space="0" w:color="auto"/>
        <w:left w:val="none" w:sz="0" w:space="0" w:color="auto"/>
        <w:bottom w:val="none" w:sz="0" w:space="0" w:color="auto"/>
        <w:right w:val="none" w:sz="0" w:space="0" w:color="auto"/>
      </w:divBdr>
    </w:div>
    <w:div w:id="632374150">
      <w:bodyDiv w:val="1"/>
      <w:marLeft w:val="0"/>
      <w:marRight w:val="0"/>
      <w:marTop w:val="0"/>
      <w:marBottom w:val="0"/>
      <w:divBdr>
        <w:top w:val="none" w:sz="0" w:space="0" w:color="auto"/>
        <w:left w:val="none" w:sz="0" w:space="0" w:color="auto"/>
        <w:bottom w:val="none" w:sz="0" w:space="0" w:color="auto"/>
        <w:right w:val="none" w:sz="0" w:space="0" w:color="auto"/>
      </w:divBdr>
      <w:divsChild>
        <w:div w:id="1894153818">
          <w:marLeft w:val="0"/>
          <w:marRight w:val="0"/>
          <w:marTop w:val="0"/>
          <w:marBottom w:val="0"/>
          <w:divBdr>
            <w:top w:val="none" w:sz="0" w:space="0" w:color="auto"/>
            <w:left w:val="none" w:sz="0" w:space="0" w:color="auto"/>
            <w:bottom w:val="none" w:sz="0" w:space="0" w:color="auto"/>
            <w:right w:val="none" w:sz="0" w:space="0" w:color="auto"/>
          </w:divBdr>
        </w:div>
        <w:div w:id="2030133756">
          <w:marLeft w:val="0"/>
          <w:marRight w:val="0"/>
          <w:marTop w:val="0"/>
          <w:marBottom w:val="0"/>
          <w:divBdr>
            <w:top w:val="none" w:sz="0" w:space="0" w:color="auto"/>
            <w:left w:val="none" w:sz="0" w:space="0" w:color="auto"/>
            <w:bottom w:val="none" w:sz="0" w:space="0" w:color="auto"/>
            <w:right w:val="none" w:sz="0" w:space="0" w:color="auto"/>
          </w:divBdr>
        </w:div>
      </w:divsChild>
    </w:div>
    <w:div w:id="712197195">
      <w:bodyDiv w:val="1"/>
      <w:marLeft w:val="0"/>
      <w:marRight w:val="0"/>
      <w:marTop w:val="0"/>
      <w:marBottom w:val="0"/>
      <w:divBdr>
        <w:top w:val="none" w:sz="0" w:space="0" w:color="auto"/>
        <w:left w:val="none" w:sz="0" w:space="0" w:color="auto"/>
        <w:bottom w:val="none" w:sz="0" w:space="0" w:color="auto"/>
        <w:right w:val="none" w:sz="0" w:space="0" w:color="auto"/>
      </w:divBdr>
    </w:div>
    <w:div w:id="924192415">
      <w:bodyDiv w:val="1"/>
      <w:marLeft w:val="0"/>
      <w:marRight w:val="0"/>
      <w:marTop w:val="0"/>
      <w:marBottom w:val="0"/>
      <w:divBdr>
        <w:top w:val="none" w:sz="0" w:space="0" w:color="auto"/>
        <w:left w:val="none" w:sz="0" w:space="0" w:color="auto"/>
        <w:bottom w:val="none" w:sz="0" w:space="0" w:color="auto"/>
        <w:right w:val="none" w:sz="0" w:space="0" w:color="auto"/>
      </w:divBdr>
    </w:div>
    <w:div w:id="1062095086">
      <w:bodyDiv w:val="1"/>
      <w:marLeft w:val="0"/>
      <w:marRight w:val="0"/>
      <w:marTop w:val="0"/>
      <w:marBottom w:val="0"/>
      <w:divBdr>
        <w:top w:val="none" w:sz="0" w:space="0" w:color="auto"/>
        <w:left w:val="none" w:sz="0" w:space="0" w:color="auto"/>
        <w:bottom w:val="none" w:sz="0" w:space="0" w:color="auto"/>
        <w:right w:val="none" w:sz="0" w:space="0" w:color="auto"/>
      </w:divBdr>
    </w:div>
    <w:div w:id="1449859014">
      <w:bodyDiv w:val="1"/>
      <w:marLeft w:val="0"/>
      <w:marRight w:val="0"/>
      <w:marTop w:val="0"/>
      <w:marBottom w:val="0"/>
      <w:divBdr>
        <w:top w:val="none" w:sz="0" w:space="0" w:color="auto"/>
        <w:left w:val="none" w:sz="0" w:space="0" w:color="auto"/>
        <w:bottom w:val="none" w:sz="0" w:space="0" w:color="auto"/>
        <w:right w:val="none" w:sz="0" w:space="0" w:color="auto"/>
      </w:divBdr>
    </w:div>
    <w:div w:id="1503203234">
      <w:bodyDiv w:val="1"/>
      <w:marLeft w:val="0"/>
      <w:marRight w:val="0"/>
      <w:marTop w:val="0"/>
      <w:marBottom w:val="0"/>
      <w:divBdr>
        <w:top w:val="none" w:sz="0" w:space="0" w:color="auto"/>
        <w:left w:val="none" w:sz="0" w:space="0" w:color="auto"/>
        <w:bottom w:val="none" w:sz="0" w:space="0" w:color="auto"/>
        <w:right w:val="none" w:sz="0" w:space="0" w:color="auto"/>
      </w:divBdr>
      <w:divsChild>
        <w:div w:id="894271098">
          <w:marLeft w:val="0"/>
          <w:marRight w:val="0"/>
          <w:marTop w:val="0"/>
          <w:marBottom w:val="0"/>
          <w:divBdr>
            <w:top w:val="none" w:sz="0" w:space="0" w:color="auto"/>
            <w:left w:val="none" w:sz="0" w:space="0" w:color="auto"/>
            <w:bottom w:val="none" w:sz="0" w:space="0" w:color="auto"/>
            <w:right w:val="none" w:sz="0" w:space="0" w:color="auto"/>
          </w:divBdr>
        </w:div>
        <w:div w:id="1844784542">
          <w:marLeft w:val="0"/>
          <w:marRight w:val="0"/>
          <w:marTop w:val="0"/>
          <w:marBottom w:val="0"/>
          <w:divBdr>
            <w:top w:val="none" w:sz="0" w:space="0" w:color="auto"/>
            <w:left w:val="none" w:sz="0" w:space="0" w:color="auto"/>
            <w:bottom w:val="none" w:sz="0" w:space="0" w:color="auto"/>
            <w:right w:val="none" w:sz="0" w:space="0" w:color="auto"/>
          </w:divBdr>
        </w:div>
        <w:div w:id="785854883">
          <w:marLeft w:val="0"/>
          <w:marRight w:val="0"/>
          <w:marTop w:val="0"/>
          <w:marBottom w:val="0"/>
          <w:divBdr>
            <w:top w:val="none" w:sz="0" w:space="0" w:color="auto"/>
            <w:left w:val="none" w:sz="0" w:space="0" w:color="auto"/>
            <w:bottom w:val="none" w:sz="0" w:space="0" w:color="auto"/>
            <w:right w:val="none" w:sz="0" w:space="0" w:color="auto"/>
          </w:divBdr>
        </w:div>
      </w:divsChild>
    </w:div>
    <w:div w:id="194997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AC24FDC3AD843BB0C118187169053" ma:contentTypeVersion="13" ma:contentTypeDescription="Create a new document." ma:contentTypeScope="" ma:versionID="f7d5ee70d5765e43b30f389c432a991e">
  <xsd:schema xmlns:xsd="http://www.w3.org/2001/XMLSchema" xmlns:xs="http://www.w3.org/2001/XMLSchema" xmlns:p="http://schemas.microsoft.com/office/2006/metadata/properties" xmlns:ns2="1e55e04a-6362-496f-9807-4b3eb2568011" xmlns:ns3="83008e2b-4512-494e-a779-7943e12ee0c4" targetNamespace="http://schemas.microsoft.com/office/2006/metadata/properties" ma:root="true" ma:fieldsID="2bcb718fa1e21fac6b0d33c145d3f95c" ns2:_="" ns3:_="">
    <xsd:import namespace="1e55e04a-6362-496f-9807-4b3eb2568011"/>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e04a-6362-496f-9807-4b3eb256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3008e2b-4512-494e-a779-7943e12ee0c4">
      <UserInfo>
        <DisplayName>Rich Walter</DisplayName>
        <AccountId>5973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8C884-AA0B-48B1-AE29-FFA3F409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e04a-6362-496f-9807-4b3eb2568011"/>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0ABBD-3624-483B-9A13-8195347D50F1}">
  <ds:schemaRefs>
    <ds:schemaRef ds:uri="http://schemas.microsoft.com/office/2006/metadata/properties"/>
    <ds:schemaRef ds:uri="http://schemas.microsoft.com/office/infopath/2007/PartnerControls"/>
    <ds:schemaRef ds:uri="83008e2b-4512-494e-a779-7943e12ee0c4"/>
  </ds:schemaRefs>
</ds:datastoreItem>
</file>

<file path=customXml/itemProps3.xml><?xml version="1.0" encoding="utf-8"?>
<ds:datastoreItem xmlns:ds="http://schemas.openxmlformats.org/officeDocument/2006/customXml" ds:itemID="{9D2BDE3A-8FC8-48FA-B907-003C67957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WORKSHEET</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WORKSHEET</dc:title>
  <dc:creator>spopowski</dc:creator>
  <cp:lastModifiedBy>Jeanette Park</cp:lastModifiedBy>
  <cp:revision>2</cp:revision>
  <dcterms:created xsi:type="dcterms:W3CDTF">2022-06-17T18:30:00Z</dcterms:created>
  <dcterms:modified xsi:type="dcterms:W3CDTF">2022-06-17T18:30:00Z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2016</vt:lpwstr>
  </property>
  <property fmtid="{D5CDD505-2E9C-101B-9397-08002B2CF9AE}" pid="4" name="LastSaved">
    <vt:filetime>2018-06-05T00:00:00Z</vt:filetime>
  </property>
  <property fmtid="{D5CDD505-2E9C-101B-9397-08002B2CF9AE}" pid="5" name="ContentTypeId">
    <vt:lpwstr>0x010100C90AC24FDC3AD843BB0C118187169053</vt:lpwstr>
  </property>
</Properties>
</file>